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98525" w14:textId="77777777" w:rsidR="00705DA4" w:rsidRDefault="00632B0E">
      <w:pPr>
        <w:jc w:val="center"/>
        <w:rPr>
          <w:rFonts w:ascii="Times New Roman Bold"/>
          <w:sz w:val="72"/>
          <w:szCs w:val="32"/>
        </w:rPr>
      </w:pPr>
      <w:r>
        <w:rPr>
          <w:rFonts w:ascii="Helvetica" w:hAnsi="Helvetica" w:cs="Helvetica"/>
          <w:b/>
          <w:noProof/>
          <w:sz w:val="72"/>
          <w:szCs w:val="72"/>
        </w:rPr>
        <w:drawing>
          <wp:anchor distT="0" distB="0" distL="114300" distR="114300" simplePos="0" relativeHeight="251658240" behindDoc="1" locked="0" layoutInCell="1" allowOverlap="1" wp14:anchorId="689820AA" wp14:editId="2F2A0EA6">
            <wp:simplePos x="0" y="0"/>
            <wp:positionH relativeFrom="column">
              <wp:posOffset>1600200</wp:posOffset>
            </wp:positionH>
            <wp:positionV relativeFrom="paragraph">
              <wp:posOffset>457200</wp:posOffset>
            </wp:positionV>
            <wp:extent cx="2755900" cy="1729740"/>
            <wp:effectExtent l="0" t="0" r="12700" b="0"/>
            <wp:wrapNone/>
            <wp:docPr id="4" name="Picture 4" descr="C:\Users\Tones Vaisey\Documents\SEG\Soul Matter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es Vaisey\Documents\SEG\Soul Matter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59F81" w14:textId="77777777" w:rsidR="00705DA4" w:rsidRDefault="00705DA4">
      <w:pPr>
        <w:jc w:val="center"/>
        <w:rPr>
          <w:rFonts w:ascii="Times New Roman Bold"/>
          <w:sz w:val="72"/>
          <w:szCs w:val="32"/>
        </w:rPr>
      </w:pPr>
    </w:p>
    <w:p w14:paraId="2494E125" w14:textId="77777777" w:rsidR="00705DA4" w:rsidRDefault="00705DA4">
      <w:pPr>
        <w:jc w:val="center"/>
        <w:rPr>
          <w:rFonts w:ascii="Times New Roman Bold"/>
          <w:sz w:val="72"/>
          <w:szCs w:val="32"/>
        </w:rPr>
      </w:pPr>
    </w:p>
    <w:p w14:paraId="7E8E14A4" w14:textId="77777777" w:rsidR="00705DA4" w:rsidRDefault="00705DA4">
      <w:pPr>
        <w:jc w:val="center"/>
        <w:rPr>
          <w:rFonts w:ascii="Times New Roman Bold"/>
          <w:sz w:val="72"/>
          <w:szCs w:val="32"/>
        </w:rPr>
      </w:pPr>
    </w:p>
    <w:p w14:paraId="2BBACD5E" w14:textId="77777777" w:rsidR="00E5247E" w:rsidRPr="00705DA4" w:rsidRDefault="00F7085D">
      <w:pPr>
        <w:jc w:val="center"/>
        <w:rPr>
          <w:rFonts w:ascii="Times New Roman Bold" w:eastAsia="Times New Roman Bold" w:hAnsi="Times New Roman Bold" w:cs="Times New Roman Bold"/>
          <w:sz w:val="72"/>
          <w:szCs w:val="32"/>
        </w:rPr>
      </w:pPr>
      <w:r w:rsidRPr="00705DA4">
        <w:rPr>
          <w:rFonts w:ascii="Times New Roman Bold"/>
          <w:sz w:val="72"/>
          <w:szCs w:val="32"/>
        </w:rPr>
        <w:t>October</w:t>
      </w:r>
      <w:r w:rsidR="00705DA4" w:rsidRPr="00705DA4">
        <w:rPr>
          <w:rFonts w:ascii="Times New Roman Bold"/>
          <w:sz w:val="72"/>
          <w:szCs w:val="32"/>
        </w:rPr>
        <w:t xml:space="preserve"> 201</w:t>
      </w:r>
      <w:r w:rsidR="00BD307D">
        <w:rPr>
          <w:rFonts w:ascii="Times New Roman Bold"/>
          <w:sz w:val="72"/>
          <w:szCs w:val="32"/>
        </w:rPr>
        <w:t>8</w:t>
      </w:r>
      <w:bookmarkStart w:id="0" w:name="_GoBack"/>
      <w:bookmarkEnd w:id="0"/>
    </w:p>
    <w:p w14:paraId="3865574E" w14:textId="77777777" w:rsidR="00E5247E" w:rsidRDefault="00E5247E">
      <w:pPr>
        <w:rPr>
          <w:sz w:val="14"/>
          <w:szCs w:val="14"/>
        </w:rPr>
      </w:pPr>
    </w:p>
    <w:p w14:paraId="22D3221B" w14:textId="77777777" w:rsidR="00E5247E" w:rsidRPr="00705DA4" w:rsidRDefault="00F7085D">
      <w:pPr>
        <w:jc w:val="center"/>
        <w:rPr>
          <w:b/>
          <w:i/>
          <w:iCs/>
          <w:sz w:val="56"/>
          <w:szCs w:val="56"/>
        </w:rPr>
      </w:pPr>
      <w:r w:rsidRPr="00705DA4">
        <w:rPr>
          <w:b/>
          <w:i/>
          <w:iCs/>
          <w:sz w:val="56"/>
          <w:szCs w:val="56"/>
        </w:rPr>
        <w:t xml:space="preserve">What Does It Mean To Be </w:t>
      </w:r>
    </w:p>
    <w:p w14:paraId="18D02653" w14:textId="77777777" w:rsidR="00E5247E" w:rsidRDefault="00F7085D">
      <w:pPr>
        <w:jc w:val="center"/>
        <w:rPr>
          <w:rFonts w:ascii="Comic Sans MS" w:eastAsia="Comic Sans MS" w:hAnsi="Comic Sans MS" w:cs="Comic Sans MS"/>
          <w:color w:val="222222"/>
          <w:sz w:val="20"/>
          <w:szCs w:val="20"/>
          <w:u w:color="222222"/>
        </w:rPr>
      </w:pPr>
      <w:r w:rsidRPr="00705DA4">
        <w:rPr>
          <w:b/>
          <w:i/>
          <w:iCs/>
          <w:sz w:val="56"/>
          <w:szCs w:val="56"/>
        </w:rPr>
        <w:t>a People of Renewal?</w:t>
      </w:r>
      <w:r>
        <w:rPr>
          <w:i/>
          <w:iCs/>
          <w:sz w:val="56"/>
          <w:szCs w:val="56"/>
        </w:rPr>
        <w:t xml:space="preserve"> </w:t>
      </w:r>
      <w:r>
        <w:rPr>
          <w:rFonts w:ascii="Comic Sans MS" w:eastAsia="Comic Sans MS" w:hAnsi="Comic Sans MS" w:cs="Comic Sans MS"/>
          <w:color w:val="222222"/>
          <w:sz w:val="20"/>
          <w:szCs w:val="20"/>
          <w:u w:color="222222"/>
        </w:rPr>
        <w:br/>
      </w:r>
    </w:p>
    <w:p w14:paraId="045B00B1" w14:textId="77777777" w:rsidR="00E5247E" w:rsidRDefault="00E5247E">
      <w:pPr>
        <w:jc w:val="center"/>
        <w:rPr>
          <w:rFonts w:ascii="Comic Sans MS" w:eastAsia="Comic Sans MS" w:hAnsi="Comic Sans MS" w:cs="Comic Sans MS"/>
          <w:color w:val="222222"/>
          <w:sz w:val="20"/>
          <w:szCs w:val="20"/>
          <w:u w:color="222222"/>
        </w:rPr>
      </w:pPr>
    </w:p>
    <w:p w14:paraId="3236452B" w14:textId="77777777" w:rsidR="00E5247E" w:rsidRDefault="00E5247E">
      <w:pPr>
        <w:jc w:val="center"/>
        <w:rPr>
          <w:rFonts w:ascii="Comic Sans MS" w:eastAsia="Comic Sans MS" w:hAnsi="Comic Sans MS" w:cs="Comic Sans MS"/>
          <w:color w:val="222222"/>
          <w:sz w:val="20"/>
          <w:szCs w:val="20"/>
          <w:u w:color="222222"/>
        </w:rPr>
      </w:pPr>
    </w:p>
    <w:p w14:paraId="6708454E" w14:textId="77777777" w:rsidR="00E5247E" w:rsidRDefault="00705DA4">
      <w:pPr>
        <w:jc w:val="center"/>
        <w:rPr>
          <w:shd w:val="clear" w:color="auto" w:fill="00FF00"/>
        </w:rPr>
      </w:pPr>
      <w:r>
        <w:rPr>
          <w:noProof/>
        </w:rPr>
        <w:drawing>
          <wp:inline distT="0" distB="0" distL="0" distR="0" wp14:anchorId="7B80B790" wp14:editId="140F1789">
            <wp:extent cx="3281680" cy="2326640"/>
            <wp:effectExtent l="0" t="0" r="0" b="1016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1680" cy="2326640"/>
                    </a:xfrm>
                    <a:prstGeom prst="rect">
                      <a:avLst/>
                    </a:prstGeom>
                    <a:noFill/>
                    <a:ln>
                      <a:noFill/>
                    </a:ln>
                  </pic:spPr>
                </pic:pic>
              </a:graphicData>
            </a:graphic>
          </wp:inline>
        </w:drawing>
      </w:r>
    </w:p>
    <w:p w14:paraId="4357B480" w14:textId="77777777" w:rsidR="00E5247E" w:rsidRDefault="00E5247E">
      <w:pPr>
        <w:rPr>
          <w:shd w:val="clear" w:color="auto" w:fill="00FF00"/>
        </w:rPr>
      </w:pPr>
    </w:p>
    <w:p w14:paraId="16B4734F" w14:textId="77777777" w:rsidR="00E7180D" w:rsidRDefault="00E7180D">
      <w:pPr>
        <w:jc w:val="center"/>
        <w:rPr>
          <w:rFonts w:ascii="Times New Roman Bold" w:eastAsia="Times New Roman Bold" w:hAnsi="Times New Roman Bold" w:cs="Times New Roman Bold"/>
          <w:i/>
          <w:sz w:val="32"/>
          <w:szCs w:val="32"/>
        </w:rPr>
      </w:pPr>
    </w:p>
    <w:p w14:paraId="23B86B41" w14:textId="77777777" w:rsidR="00E7180D" w:rsidRDefault="00E7180D">
      <w:pPr>
        <w:jc w:val="center"/>
        <w:rPr>
          <w:rFonts w:ascii="Times New Roman Bold" w:eastAsia="Times New Roman Bold" w:hAnsi="Times New Roman Bold" w:cs="Times New Roman Bold"/>
          <w:i/>
          <w:sz w:val="32"/>
          <w:szCs w:val="32"/>
        </w:rPr>
      </w:pPr>
    </w:p>
    <w:p w14:paraId="74F75003" w14:textId="77777777" w:rsidR="00E7180D" w:rsidRDefault="00E7180D">
      <w:pPr>
        <w:jc w:val="center"/>
        <w:rPr>
          <w:rFonts w:ascii="Times New Roman Bold" w:eastAsia="Times New Roman Bold" w:hAnsi="Times New Roman Bold" w:cs="Times New Roman Bold"/>
          <w:i/>
          <w:sz w:val="32"/>
          <w:szCs w:val="32"/>
        </w:rPr>
      </w:pPr>
    </w:p>
    <w:p w14:paraId="4EC57428" w14:textId="77777777" w:rsidR="00E5247E" w:rsidRPr="00E7180D" w:rsidRDefault="00F7085D">
      <w:pPr>
        <w:jc w:val="center"/>
        <w:rPr>
          <w:rFonts w:ascii="Times New Roman Bold" w:eastAsia="Times New Roman Bold" w:hAnsi="Times New Roman Bold" w:cs="Times New Roman Bold"/>
          <w:i/>
          <w:sz w:val="32"/>
          <w:szCs w:val="32"/>
        </w:rPr>
      </w:pPr>
      <w:r w:rsidRPr="00E7180D">
        <w:rPr>
          <w:rFonts w:ascii="Times New Roman Bold" w:eastAsia="Times New Roman Bold" w:hAnsi="Times New Roman Bold" w:cs="Times New Roman Bold"/>
          <w:i/>
          <w:sz w:val="32"/>
          <w:szCs w:val="32"/>
        </w:rPr>
        <w:t>“Each night, when I go to sleep, I die. And the next</w:t>
      </w:r>
    </w:p>
    <w:p w14:paraId="0806001F" w14:textId="77777777" w:rsidR="00E7180D" w:rsidRDefault="00F7085D">
      <w:pPr>
        <w:jc w:val="center"/>
        <w:rPr>
          <w:rFonts w:ascii="Times New Roman Bold" w:eastAsia="Times New Roman Bold" w:hAnsi="Times New Roman Bold" w:cs="Times New Roman Bold"/>
          <w:i/>
          <w:sz w:val="32"/>
          <w:szCs w:val="32"/>
        </w:rPr>
      </w:pPr>
      <w:r w:rsidRPr="00E7180D">
        <w:rPr>
          <w:rFonts w:ascii="Times New Roman Bold" w:eastAsia="Times New Roman Bold" w:hAnsi="Times New Roman Bold" w:cs="Times New Roman Bold"/>
          <w:i/>
          <w:sz w:val="32"/>
          <w:szCs w:val="32"/>
        </w:rPr>
        <w:t>morning, when I wake up, I am reborn.”</w:t>
      </w:r>
    </w:p>
    <w:p w14:paraId="693F53B7" w14:textId="77777777" w:rsidR="00632B0E" w:rsidRDefault="00F7085D" w:rsidP="00632B0E">
      <w:pPr>
        <w:jc w:val="center"/>
        <w:rPr>
          <w:rFonts w:ascii="Times New Roman Bold" w:eastAsia="Times New Roman Bold" w:hAnsi="Times New Roman Bold" w:cs="Times New Roman Bold"/>
          <w:i/>
          <w:sz w:val="32"/>
          <w:szCs w:val="32"/>
        </w:rPr>
      </w:pPr>
      <w:r w:rsidRPr="00E7180D">
        <w:rPr>
          <w:rFonts w:ascii="Times New Roman Bold" w:eastAsia="Times New Roman Bold" w:hAnsi="Times New Roman Bold" w:cs="Times New Roman Bold"/>
          <w:i/>
          <w:sz w:val="32"/>
          <w:szCs w:val="32"/>
        </w:rPr>
        <w:t xml:space="preserve"> ― Mahatma Gandhi</w:t>
      </w:r>
    </w:p>
    <w:p w14:paraId="3D7B84FF" w14:textId="77777777" w:rsidR="00632B0E" w:rsidRPr="00632B0E" w:rsidRDefault="00632B0E" w:rsidP="00632B0E">
      <w:pPr>
        <w:jc w:val="center"/>
        <w:rPr>
          <w:rFonts w:ascii="Times New Roman Bold" w:eastAsia="Times New Roman Bold" w:hAnsi="Times New Roman Bold" w:cs="Times New Roman Bold"/>
          <w:i/>
          <w:sz w:val="32"/>
          <w:szCs w:val="32"/>
        </w:rPr>
      </w:pPr>
    </w:p>
    <w:p w14:paraId="46AA0B98" w14:textId="77777777" w:rsidR="00172B66" w:rsidRDefault="00D331FF" w:rsidP="00D331FF">
      <w:pPr>
        <w:jc w:val="center"/>
        <w:rPr>
          <w:i/>
          <w:iCs/>
          <w:sz w:val="44"/>
          <w:szCs w:val="44"/>
        </w:rPr>
      </w:pPr>
      <w:r w:rsidRPr="00D331FF">
        <w:rPr>
          <w:i/>
          <w:iCs/>
          <w:sz w:val="44"/>
          <w:szCs w:val="44"/>
        </w:rPr>
        <w:lastRenderedPageBreak/>
        <w:t xml:space="preserve">What Does It Mean </w:t>
      </w:r>
    </w:p>
    <w:p w14:paraId="048BA1B6" w14:textId="77777777" w:rsidR="00E5247E" w:rsidRPr="00D331FF" w:rsidRDefault="00D331FF" w:rsidP="00D331FF">
      <w:pPr>
        <w:jc w:val="center"/>
        <w:rPr>
          <w:i/>
          <w:iCs/>
          <w:sz w:val="44"/>
          <w:szCs w:val="44"/>
        </w:rPr>
      </w:pPr>
      <w:r w:rsidRPr="00D331FF">
        <w:rPr>
          <w:i/>
          <w:iCs/>
          <w:sz w:val="44"/>
          <w:szCs w:val="44"/>
        </w:rPr>
        <w:t>To Be a People of Renewal?</w:t>
      </w:r>
    </w:p>
    <w:p w14:paraId="7BC76E46" w14:textId="77777777" w:rsidR="00E5247E" w:rsidRDefault="00E5247E">
      <w:pPr>
        <w:jc w:val="center"/>
        <w:rPr>
          <w:rFonts w:ascii="Times New Roman Bold" w:eastAsia="Times New Roman Bold" w:hAnsi="Times New Roman Bold" w:cs="Times New Roman Bold"/>
          <w:sz w:val="32"/>
          <w:szCs w:val="32"/>
        </w:rPr>
      </w:pPr>
    </w:p>
    <w:p w14:paraId="2CDE653F" w14:textId="77777777" w:rsidR="00FA4281" w:rsidRDefault="00705DA4" w:rsidP="00D331FF">
      <w:pPr>
        <w:rPr>
          <w:rFonts w:ascii="Times New Roman Bold" w:eastAsia="Times New Roman Bold" w:hAnsi="Times New Roman Bold" w:cs="Times New Roman Bold"/>
        </w:rPr>
      </w:pPr>
      <w:r>
        <w:rPr>
          <w:rFonts w:ascii="Times New Roman Bold" w:eastAsia="Times New Roman Bold" w:hAnsi="Times New Roman Bold" w:cs="Times New Roman Bold"/>
        </w:rPr>
        <w:t xml:space="preserve"> </w:t>
      </w:r>
    </w:p>
    <w:p w14:paraId="6ADEF86D" w14:textId="77777777" w:rsidR="005B1956" w:rsidRDefault="005B1956" w:rsidP="00D331FF">
      <w:pPr>
        <w:rPr>
          <w:rFonts w:ascii="Times New Roman Bold" w:eastAsia="Times New Roman Bold" w:hAnsi="Times New Roman Bold" w:cs="Times New Roman Bold"/>
        </w:rPr>
      </w:pPr>
    </w:p>
    <w:p w14:paraId="06ED65F0" w14:textId="77777777" w:rsidR="00D57B71" w:rsidRPr="008D41AB" w:rsidRDefault="005B1956" w:rsidP="008D41AB">
      <w:pPr>
        <w:ind w:left="360" w:right="450"/>
        <w:rPr>
          <w:rFonts w:ascii="Times New Roman Bold" w:eastAsia="Times New Roman Bold" w:hAnsi="Times New Roman Bold" w:cs="Times New Roman Bold"/>
          <w:sz w:val="26"/>
          <w:szCs w:val="26"/>
        </w:rPr>
      </w:pPr>
      <w:r w:rsidRPr="008D41AB">
        <w:rPr>
          <w:rFonts w:ascii="Times New Roman Bold" w:eastAsia="Times New Roman Bold" w:hAnsi="Times New Roman Bold" w:cs="Times New Roman Bold"/>
          <w:sz w:val="26"/>
          <w:szCs w:val="26"/>
        </w:rPr>
        <w:t>We talk a lot</w:t>
      </w:r>
      <w:r w:rsidR="00D57B71" w:rsidRPr="008D41AB">
        <w:rPr>
          <w:rFonts w:ascii="Times New Roman Bold" w:eastAsia="Times New Roman Bold" w:hAnsi="Times New Roman Bold" w:cs="Times New Roman Bold"/>
          <w:sz w:val="26"/>
          <w:szCs w:val="26"/>
        </w:rPr>
        <w:t xml:space="preserve"> in UU circles about </w:t>
      </w:r>
      <w:r w:rsidRPr="008D41AB">
        <w:rPr>
          <w:rFonts w:ascii="Times New Roman Bold" w:eastAsia="Times New Roman Bold" w:hAnsi="Times New Roman Bold" w:cs="Times New Roman Bold"/>
          <w:sz w:val="26"/>
          <w:szCs w:val="26"/>
        </w:rPr>
        <w:t>becoming something new</w:t>
      </w:r>
      <w:r w:rsidR="00D57B71" w:rsidRPr="008D41AB">
        <w:rPr>
          <w:rFonts w:ascii="Times New Roman Bold" w:eastAsia="Times New Roman Bold" w:hAnsi="Times New Roman Bold" w:cs="Times New Roman Bold"/>
          <w:sz w:val="26"/>
          <w:szCs w:val="26"/>
        </w:rPr>
        <w:t>.  We are a "progressive religion.” We have faith that the arc of the univer</w:t>
      </w:r>
      <w:r w:rsidR="001160C8" w:rsidRPr="008D41AB">
        <w:rPr>
          <w:rFonts w:ascii="Times New Roman Bold" w:eastAsia="Times New Roman Bold" w:hAnsi="Times New Roman Bold" w:cs="Times New Roman Bold"/>
          <w:sz w:val="26"/>
          <w:szCs w:val="26"/>
        </w:rPr>
        <w:t>se bends towards justice and a</w:t>
      </w:r>
      <w:r w:rsidR="00D57B71" w:rsidRPr="008D41AB">
        <w:rPr>
          <w:rFonts w:ascii="Times New Roman Bold" w:eastAsia="Times New Roman Bold" w:hAnsi="Times New Roman Bold" w:cs="Times New Roman Bold"/>
          <w:sz w:val="26"/>
          <w:szCs w:val="26"/>
        </w:rPr>
        <w:t xml:space="preserve"> new day </w:t>
      </w:r>
      <w:r w:rsidR="001160C8" w:rsidRPr="008D41AB">
        <w:rPr>
          <w:rFonts w:ascii="Times New Roman Bold" w:eastAsia="Times New Roman Bold" w:hAnsi="Times New Roman Bold" w:cs="Times New Roman Bold"/>
          <w:sz w:val="26"/>
          <w:szCs w:val="26"/>
        </w:rPr>
        <w:t xml:space="preserve">that </w:t>
      </w:r>
      <w:r w:rsidR="00D57B71" w:rsidRPr="008D41AB">
        <w:rPr>
          <w:rFonts w:ascii="Times New Roman Bold" w:eastAsia="Times New Roman Bold" w:hAnsi="Times New Roman Bold" w:cs="Times New Roman Bold"/>
          <w:sz w:val="26"/>
          <w:szCs w:val="26"/>
        </w:rPr>
        <w:t>better for all of us. We believe in unfolding and evolving truth.</w:t>
      </w:r>
    </w:p>
    <w:p w14:paraId="5C6C50DF" w14:textId="77777777" w:rsidR="00D57B71" w:rsidRPr="008D41AB" w:rsidRDefault="00D57B71" w:rsidP="008D41AB">
      <w:pPr>
        <w:ind w:left="360" w:right="450"/>
        <w:rPr>
          <w:rFonts w:ascii="Times New Roman Bold" w:eastAsia="Times New Roman Bold" w:hAnsi="Times New Roman Bold" w:cs="Times New Roman Bold"/>
          <w:sz w:val="26"/>
          <w:szCs w:val="26"/>
        </w:rPr>
      </w:pPr>
    </w:p>
    <w:p w14:paraId="42676D0E" w14:textId="77777777" w:rsidR="00D57B71" w:rsidRPr="008D41AB" w:rsidRDefault="00D57B71" w:rsidP="008D41AB">
      <w:pPr>
        <w:ind w:left="360" w:right="450"/>
        <w:rPr>
          <w:rFonts w:ascii="Times New Roman Bold" w:eastAsia="Times New Roman Bold" w:hAnsi="Times New Roman Bold" w:cs="Times New Roman Bold"/>
          <w:sz w:val="26"/>
          <w:szCs w:val="26"/>
        </w:rPr>
      </w:pPr>
      <w:r w:rsidRPr="008D41AB">
        <w:rPr>
          <w:rFonts w:ascii="Times New Roman Bold" w:eastAsia="Times New Roman Bold" w:hAnsi="Times New Roman Bold" w:cs="Times New Roman Bold"/>
          <w:sz w:val="26"/>
          <w:szCs w:val="26"/>
        </w:rPr>
        <w:t>But sometimes the new requires a return.</w:t>
      </w:r>
      <w:r w:rsidR="001160C8" w:rsidRPr="008D41AB">
        <w:rPr>
          <w:rFonts w:ascii="Times New Roman Bold" w:eastAsia="Times New Roman Bold" w:hAnsi="Times New Roman Bold" w:cs="Times New Roman Bold"/>
          <w:sz w:val="26"/>
          <w:szCs w:val="26"/>
        </w:rPr>
        <w:t xml:space="preserve"> Sometimes renewal requires remembering and reconnecting with pieces and parts of ourselves long forgotten.</w:t>
      </w:r>
    </w:p>
    <w:p w14:paraId="14CF7719" w14:textId="77777777" w:rsidR="001160C8" w:rsidRPr="008D41AB" w:rsidRDefault="001160C8" w:rsidP="008D41AB">
      <w:pPr>
        <w:ind w:left="360" w:right="450"/>
        <w:rPr>
          <w:rFonts w:ascii="Times New Roman Bold" w:eastAsia="Times New Roman Bold" w:hAnsi="Times New Roman Bold" w:cs="Times New Roman Bold"/>
          <w:sz w:val="26"/>
          <w:szCs w:val="26"/>
        </w:rPr>
      </w:pPr>
    </w:p>
    <w:p w14:paraId="7618B8B8" w14:textId="77777777" w:rsidR="00B63D43" w:rsidRPr="008D41AB" w:rsidRDefault="001160C8" w:rsidP="008D41AB">
      <w:pPr>
        <w:ind w:left="360" w:right="450"/>
        <w:rPr>
          <w:rFonts w:ascii="Times New Roman Bold" w:eastAsia="Times New Roman Bold" w:hAnsi="Times New Roman Bold" w:cs="Times New Roman Bold"/>
          <w:sz w:val="26"/>
          <w:szCs w:val="26"/>
        </w:rPr>
      </w:pPr>
      <w:r w:rsidRPr="008D41AB">
        <w:rPr>
          <w:rFonts w:ascii="Times New Roman Bold" w:eastAsia="Times New Roman Bold" w:hAnsi="Times New Roman Bold" w:cs="Times New Roman Bold"/>
          <w:sz w:val="26"/>
          <w:szCs w:val="26"/>
        </w:rPr>
        <w:t>This too is a part of our spiritual tradition. As Unitarian Universalists, we see the human struggle not as a fight against temptation</w:t>
      </w:r>
      <w:r w:rsidR="005E4BE6" w:rsidRPr="008D41AB">
        <w:rPr>
          <w:rFonts w:ascii="Times New Roman Bold" w:eastAsia="Times New Roman Bold" w:hAnsi="Times New Roman Bold" w:cs="Times New Roman Bold"/>
          <w:sz w:val="26"/>
          <w:szCs w:val="26"/>
        </w:rPr>
        <w:t xml:space="preserve">s that lead to impurity, </w:t>
      </w:r>
      <w:r w:rsidRPr="008D41AB">
        <w:rPr>
          <w:rFonts w:ascii="Times New Roman Bold" w:eastAsia="Times New Roman Bold" w:hAnsi="Times New Roman Bold" w:cs="Times New Roman Bold"/>
          <w:sz w:val="26"/>
          <w:szCs w:val="26"/>
        </w:rPr>
        <w:t>but rather as</w:t>
      </w:r>
      <w:r w:rsidR="005E4BE6" w:rsidRPr="008D41AB">
        <w:rPr>
          <w:rFonts w:ascii="Times New Roman Bold" w:eastAsia="Times New Roman Bold" w:hAnsi="Times New Roman Bold" w:cs="Times New Roman Bold"/>
          <w:sz w:val="26"/>
          <w:szCs w:val="26"/>
        </w:rPr>
        <w:t xml:space="preserve"> a journey </w:t>
      </w:r>
      <w:r w:rsidRPr="008D41AB">
        <w:rPr>
          <w:rFonts w:ascii="Times New Roman Bold" w:eastAsia="Times New Roman Bold" w:hAnsi="Times New Roman Bold" w:cs="Times New Roman Bold"/>
          <w:sz w:val="26"/>
          <w:szCs w:val="26"/>
        </w:rPr>
        <w:t>through cultural</w:t>
      </w:r>
      <w:r w:rsidR="005E4BE6" w:rsidRPr="008D41AB">
        <w:rPr>
          <w:rFonts w:ascii="Times New Roman Bold" w:eastAsia="Times New Roman Bold" w:hAnsi="Times New Roman Bold" w:cs="Times New Roman Bold"/>
          <w:sz w:val="26"/>
          <w:szCs w:val="26"/>
        </w:rPr>
        <w:t xml:space="preserve"> </w:t>
      </w:r>
      <w:r w:rsidRPr="008D41AB">
        <w:rPr>
          <w:rFonts w:ascii="Times New Roman Bold" w:eastAsia="Times New Roman Bold" w:hAnsi="Times New Roman Bold" w:cs="Times New Roman Bold"/>
          <w:sz w:val="26"/>
          <w:szCs w:val="26"/>
        </w:rPr>
        <w:t xml:space="preserve">challenges that </w:t>
      </w:r>
      <w:r w:rsidR="008D41AB" w:rsidRPr="008D41AB">
        <w:rPr>
          <w:rFonts w:ascii="Times New Roman Bold" w:eastAsia="Times New Roman Bold" w:hAnsi="Times New Roman Bold" w:cs="Times New Roman Bold"/>
          <w:sz w:val="26"/>
          <w:szCs w:val="26"/>
        </w:rPr>
        <w:t xml:space="preserve">often </w:t>
      </w:r>
      <w:r w:rsidRPr="008D41AB">
        <w:rPr>
          <w:rFonts w:ascii="Times New Roman Bold" w:eastAsia="Times New Roman Bold" w:hAnsi="Times New Roman Bold" w:cs="Times New Roman Bold"/>
          <w:sz w:val="26"/>
          <w:szCs w:val="26"/>
        </w:rPr>
        <w:t>leave us disconnected</w:t>
      </w:r>
      <w:r w:rsidR="005E4BE6" w:rsidRPr="008D41AB">
        <w:rPr>
          <w:rFonts w:ascii="Times New Roman Bold" w:eastAsia="Times New Roman Bold" w:hAnsi="Times New Roman Bold" w:cs="Times New Roman Bold"/>
          <w:sz w:val="26"/>
          <w:szCs w:val="26"/>
        </w:rPr>
        <w:t>--</w:t>
      </w:r>
      <w:r w:rsidRPr="008D41AB">
        <w:rPr>
          <w:rFonts w:ascii="Times New Roman Bold" w:eastAsia="Times New Roman Bold" w:hAnsi="Times New Roman Bold" w:cs="Times New Roman Bold"/>
          <w:sz w:val="26"/>
          <w:szCs w:val="26"/>
        </w:rPr>
        <w:t xml:space="preserve">disconnected from our deepest selves, life's gifts and needs greater than our own. </w:t>
      </w:r>
      <w:r w:rsidR="005E4BE6" w:rsidRPr="008D41AB">
        <w:rPr>
          <w:rFonts w:ascii="Times New Roman Bold" w:eastAsia="Times New Roman Bold" w:hAnsi="Times New Roman Bold" w:cs="Times New Roman Bold"/>
          <w:sz w:val="26"/>
          <w:szCs w:val="26"/>
        </w:rPr>
        <w:t xml:space="preserve">From this perspective, spiritual renewal is first and foremost about </w:t>
      </w:r>
      <w:r w:rsidR="009D2077" w:rsidRPr="008D41AB">
        <w:rPr>
          <w:rFonts w:ascii="Times New Roman Bold" w:eastAsia="Times New Roman Bold" w:hAnsi="Times New Roman Bold" w:cs="Times New Roman Bold"/>
          <w:sz w:val="26"/>
          <w:szCs w:val="26"/>
        </w:rPr>
        <w:t>reconnection. Mending what ha</w:t>
      </w:r>
      <w:r w:rsidR="00FB324A">
        <w:rPr>
          <w:rFonts w:ascii="Times New Roman Bold" w:eastAsia="Times New Roman Bold" w:hAnsi="Times New Roman Bold" w:cs="Times New Roman Bold"/>
          <w:sz w:val="26"/>
          <w:szCs w:val="26"/>
        </w:rPr>
        <w:t>s been broken. Retrieving what ha</w:t>
      </w:r>
      <w:r w:rsidR="009D2077" w:rsidRPr="008D41AB">
        <w:rPr>
          <w:rFonts w:ascii="Times New Roman Bold" w:eastAsia="Times New Roman Bold" w:hAnsi="Times New Roman Bold" w:cs="Times New Roman Bold"/>
          <w:sz w:val="26"/>
          <w:szCs w:val="26"/>
        </w:rPr>
        <w:t xml:space="preserve">s been lost. </w:t>
      </w:r>
      <w:r w:rsidR="008D41AB" w:rsidRPr="008D41AB">
        <w:rPr>
          <w:rFonts w:ascii="Times New Roman Bold" w:eastAsia="Times New Roman Bold" w:hAnsi="Times New Roman Bold" w:cs="Times New Roman Bold"/>
          <w:sz w:val="26"/>
          <w:szCs w:val="26"/>
        </w:rPr>
        <w:t>Going back</w:t>
      </w:r>
      <w:r w:rsidR="005E4BE6" w:rsidRPr="008D41AB">
        <w:rPr>
          <w:rFonts w:ascii="Times New Roman Bold" w:eastAsia="Times New Roman Bold" w:hAnsi="Times New Roman Bold" w:cs="Times New Roman Bold"/>
          <w:sz w:val="26"/>
          <w:szCs w:val="26"/>
        </w:rPr>
        <w:t xml:space="preserve"> to gather again</w:t>
      </w:r>
      <w:r w:rsidR="000C4926" w:rsidRPr="008D41AB">
        <w:rPr>
          <w:rFonts w:ascii="Times New Roman Bold" w:eastAsia="Times New Roman Bold" w:hAnsi="Times New Roman Bold" w:cs="Times New Roman Bold"/>
          <w:sz w:val="26"/>
          <w:szCs w:val="26"/>
        </w:rPr>
        <w:t xml:space="preserve"> what</w:t>
      </w:r>
      <w:r w:rsidR="00B63D43" w:rsidRPr="008D41AB">
        <w:rPr>
          <w:rFonts w:ascii="Times New Roman Bold" w:eastAsia="Times New Roman Bold" w:hAnsi="Times New Roman Bold" w:cs="Times New Roman Bold"/>
          <w:sz w:val="26"/>
          <w:szCs w:val="26"/>
        </w:rPr>
        <w:t xml:space="preserve"> </w:t>
      </w:r>
      <w:r w:rsidR="005E4BE6" w:rsidRPr="008D41AB">
        <w:rPr>
          <w:rFonts w:ascii="Times New Roman Bold" w:eastAsia="Times New Roman Bold" w:hAnsi="Times New Roman Bold" w:cs="Times New Roman Bold"/>
          <w:sz w:val="26"/>
          <w:szCs w:val="26"/>
        </w:rPr>
        <w:t>is so easily</w:t>
      </w:r>
      <w:r w:rsidR="000C4926" w:rsidRPr="008D41AB">
        <w:rPr>
          <w:rFonts w:ascii="Times New Roman Bold" w:eastAsia="Times New Roman Bold" w:hAnsi="Times New Roman Bold" w:cs="Times New Roman Bold"/>
          <w:sz w:val="26"/>
          <w:szCs w:val="26"/>
        </w:rPr>
        <w:t xml:space="preserve"> left behind</w:t>
      </w:r>
      <w:r w:rsidR="005E4BE6" w:rsidRPr="008D41AB">
        <w:rPr>
          <w:rFonts w:ascii="Times New Roman Bold" w:eastAsia="Times New Roman Bold" w:hAnsi="Times New Roman Bold" w:cs="Times New Roman Bold"/>
          <w:sz w:val="26"/>
          <w:szCs w:val="26"/>
        </w:rPr>
        <w:t xml:space="preserve"> in the flurry of our dizzying days.</w:t>
      </w:r>
      <w:r w:rsidR="000C4926" w:rsidRPr="008D41AB">
        <w:rPr>
          <w:rFonts w:ascii="Times New Roman Bold" w:eastAsia="Times New Roman Bold" w:hAnsi="Times New Roman Bold" w:cs="Times New Roman Bold"/>
          <w:sz w:val="26"/>
          <w:szCs w:val="26"/>
        </w:rPr>
        <w:t xml:space="preserve"> </w:t>
      </w:r>
      <w:r w:rsidR="00B63D43" w:rsidRPr="008D41AB">
        <w:rPr>
          <w:rFonts w:ascii="Times New Roman Bold" w:eastAsia="Times New Roman Bold" w:hAnsi="Times New Roman Bold" w:cs="Times New Roman Bold"/>
          <w:sz w:val="26"/>
          <w:szCs w:val="26"/>
        </w:rPr>
        <w:t xml:space="preserve"> </w:t>
      </w:r>
    </w:p>
    <w:p w14:paraId="2D73655A" w14:textId="77777777" w:rsidR="00B63D43" w:rsidRPr="008D41AB" w:rsidRDefault="00B63D43" w:rsidP="008D41AB">
      <w:pPr>
        <w:ind w:left="360" w:right="450"/>
        <w:rPr>
          <w:rFonts w:ascii="Times New Roman Bold" w:eastAsia="Times New Roman Bold" w:hAnsi="Times New Roman Bold" w:cs="Times New Roman Bold"/>
          <w:sz w:val="26"/>
          <w:szCs w:val="26"/>
        </w:rPr>
      </w:pPr>
    </w:p>
    <w:p w14:paraId="3F0406EF" w14:textId="77777777" w:rsidR="00904DC1" w:rsidRPr="008D41AB" w:rsidRDefault="008D41AB" w:rsidP="008D41AB">
      <w:pPr>
        <w:ind w:left="360" w:right="450"/>
        <w:rPr>
          <w:rFonts w:ascii="Times New Roman Bold" w:eastAsia="Times New Roman Bold" w:hAnsi="Times New Roman Bold" w:cs="Times New Roman Bold"/>
          <w:sz w:val="26"/>
          <w:szCs w:val="26"/>
        </w:rPr>
      </w:pPr>
      <w:r w:rsidRPr="008D41AB">
        <w:rPr>
          <w:rFonts w:ascii="Times New Roman Bold" w:eastAsia="Times New Roman Bold" w:hAnsi="Times New Roman Bold" w:cs="Times New Roman Bold"/>
          <w:sz w:val="26"/>
          <w:szCs w:val="26"/>
        </w:rPr>
        <w:t xml:space="preserve">To be a people of renewal is to ask not simply, “How do I refresh?” but also “How do I return?” </w:t>
      </w:r>
      <w:r w:rsidR="00904DC1" w:rsidRPr="008D41AB">
        <w:rPr>
          <w:rFonts w:ascii="Times New Roman Bold" w:eastAsia="Times New Roman Bold" w:hAnsi="Times New Roman Bold" w:cs="Times New Roman Bold"/>
          <w:sz w:val="26"/>
          <w:szCs w:val="26"/>
        </w:rPr>
        <w:t>The challenge in life is not just about moving forward, but moving forward without losing touch with all we hold dear.</w:t>
      </w:r>
    </w:p>
    <w:p w14:paraId="188AE57B" w14:textId="77777777" w:rsidR="00904DC1" w:rsidRPr="008D41AB" w:rsidRDefault="00904DC1" w:rsidP="008D41AB">
      <w:pPr>
        <w:ind w:left="360" w:right="450"/>
        <w:rPr>
          <w:rFonts w:ascii="Times New Roman Bold" w:eastAsia="Times New Roman Bold" w:hAnsi="Times New Roman Bold" w:cs="Times New Roman Bold"/>
          <w:sz w:val="26"/>
          <w:szCs w:val="26"/>
        </w:rPr>
      </w:pPr>
    </w:p>
    <w:p w14:paraId="23924D51" w14:textId="77777777" w:rsidR="00E5247E" w:rsidRPr="008F6DB2" w:rsidRDefault="003976CB" w:rsidP="008F6DB2">
      <w:pPr>
        <w:ind w:left="360" w:right="450"/>
        <w:rPr>
          <w:rFonts w:ascii="Times New Roman Bold" w:eastAsia="Times New Roman Bold" w:hAnsi="Times New Roman Bold" w:cs="Times New Roman Bold"/>
          <w:sz w:val="26"/>
          <w:szCs w:val="26"/>
        </w:rPr>
      </w:pPr>
      <w:r w:rsidRPr="008D41AB">
        <w:rPr>
          <w:rFonts w:ascii="Times New Roman Bold" w:eastAsia="Times New Roman Bold" w:hAnsi="Times New Roman Bold" w:cs="Times New Roman Bold"/>
          <w:sz w:val="26"/>
          <w:szCs w:val="26"/>
        </w:rPr>
        <w:t>So hold on friends. And help each other do the same. Take the time</w:t>
      </w:r>
      <w:r w:rsidR="008D41AB" w:rsidRPr="008D41AB">
        <w:rPr>
          <w:rFonts w:ascii="Times New Roman Bold" w:eastAsia="Times New Roman Bold" w:hAnsi="Times New Roman Bold" w:cs="Times New Roman Bold"/>
          <w:sz w:val="26"/>
          <w:szCs w:val="26"/>
        </w:rPr>
        <w:t xml:space="preserve"> this month</w:t>
      </w:r>
      <w:r w:rsidRPr="008D41AB">
        <w:rPr>
          <w:rFonts w:ascii="Times New Roman Bold" w:eastAsia="Times New Roman Bold" w:hAnsi="Times New Roman Bold" w:cs="Times New Roman Bold"/>
          <w:sz w:val="26"/>
          <w:szCs w:val="26"/>
        </w:rPr>
        <w:t xml:space="preserve"> to look back and reconnect, because, yes, sometimes the new does require a return.</w:t>
      </w:r>
    </w:p>
    <w:p w14:paraId="3EACE7A7" w14:textId="77777777" w:rsidR="000431A0" w:rsidRDefault="000431A0">
      <w:pPr>
        <w:rPr>
          <w:rFonts w:ascii="Times New Roman Bold"/>
          <w:color w:val="1A1A1A"/>
          <w:sz w:val="48"/>
          <w:szCs w:val="48"/>
          <w:u w:val="single" w:color="1A1A1A"/>
        </w:rPr>
      </w:pPr>
    </w:p>
    <w:p w14:paraId="0A3FD999" w14:textId="77777777" w:rsidR="00705DA4" w:rsidRDefault="00705DA4">
      <w:pPr>
        <w:rPr>
          <w:rFonts w:ascii="Times New Roman Bold"/>
          <w:color w:val="1A1A1A"/>
          <w:sz w:val="48"/>
          <w:szCs w:val="48"/>
          <w:u w:val="single" w:color="1A1A1A"/>
        </w:rPr>
      </w:pPr>
    </w:p>
    <w:p w14:paraId="4E8B7396" w14:textId="77777777" w:rsidR="00705DA4" w:rsidRDefault="00705DA4">
      <w:pPr>
        <w:rPr>
          <w:rFonts w:ascii="Times New Roman Bold"/>
          <w:color w:val="1A1A1A"/>
          <w:sz w:val="48"/>
          <w:szCs w:val="48"/>
          <w:u w:val="single" w:color="1A1A1A"/>
        </w:rPr>
      </w:pPr>
    </w:p>
    <w:p w14:paraId="56DE1363" w14:textId="77777777" w:rsidR="00705DA4" w:rsidRDefault="00705DA4">
      <w:pPr>
        <w:rPr>
          <w:rFonts w:ascii="Times New Roman Bold"/>
          <w:color w:val="1A1A1A"/>
          <w:sz w:val="48"/>
          <w:szCs w:val="48"/>
          <w:u w:val="single" w:color="1A1A1A"/>
        </w:rPr>
      </w:pPr>
    </w:p>
    <w:p w14:paraId="209AAB43" w14:textId="77777777" w:rsidR="00705DA4" w:rsidRDefault="00705DA4">
      <w:pPr>
        <w:rPr>
          <w:rFonts w:ascii="Times New Roman Bold"/>
          <w:color w:val="1A1A1A"/>
          <w:sz w:val="48"/>
          <w:szCs w:val="48"/>
          <w:u w:val="single" w:color="1A1A1A"/>
        </w:rPr>
      </w:pPr>
    </w:p>
    <w:p w14:paraId="68A8EB33" w14:textId="77777777" w:rsidR="00705DA4" w:rsidRDefault="00705DA4">
      <w:pPr>
        <w:rPr>
          <w:rFonts w:ascii="Times New Roman Bold"/>
          <w:color w:val="1A1A1A"/>
          <w:sz w:val="48"/>
          <w:szCs w:val="48"/>
          <w:u w:val="single" w:color="1A1A1A"/>
        </w:rPr>
      </w:pPr>
    </w:p>
    <w:p w14:paraId="3353F6C5" w14:textId="77777777" w:rsidR="00E5247E" w:rsidRDefault="00F7085D">
      <w:pPr>
        <w:pStyle w:val="FreeFormB"/>
        <w:jc w:val="center"/>
        <w:rPr>
          <w:rFonts w:ascii="Times New Roman Bold" w:eastAsia="Times New Roman Bold" w:hAnsi="Times New Roman Bold" w:cs="Times New Roman Bold"/>
          <w:color w:val="1A1A1A"/>
          <w:sz w:val="48"/>
          <w:szCs w:val="48"/>
          <w:u w:val="single" w:color="1A1A1A"/>
        </w:rPr>
      </w:pPr>
      <w:r>
        <w:rPr>
          <w:rFonts w:ascii="Times New Roman Bold"/>
          <w:color w:val="1A1A1A"/>
          <w:sz w:val="48"/>
          <w:szCs w:val="48"/>
          <w:u w:val="single" w:color="1A1A1A"/>
        </w:rPr>
        <w:lastRenderedPageBreak/>
        <w:t>Our Spiritual Exercises:</w:t>
      </w:r>
    </w:p>
    <w:p w14:paraId="372EA4FB" w14:textId="77777777" w:rsidR="00E5247E" w:rsidRDefault="00E5247E">
      <w:pPr>
        <w:pStyle w:val="FreeFormB"/>
        <w:jc w:val="center"/>
        <w:rPr>
          <w:rFonts w:ascii="Times New Roman Bold" w:eastAsia="Times New Roman Bold" w:hAnsi="Times New Roman Bold" w:cs="Times New Roman Bold"/>
          <w:color w:val="1A1A1A"/>
          <w:sz w:val="12"/>
          <w:szCs w:val="12"/>
          <w:u w:val="single" w:color="1A1A1A"/>
        </w:rPr>
      </w:pPr>
    </w:p>
    <w:p w14:paraId="137BFA9E" w14:textId="77777777" w:rsidR="00E5247E" w:rsidRDefault="00E5247E">
      <w:pPr>
        <w:pStyle w:val="FreeFormAAA"/>
        <w:jc w:val="center"/>
        <w:rPr>
          <w:rFonts w:ascii="Times New Roman Bold" w:eastAsia="Times New Roman Bold" w:hAnsi="Times New Roman Bold" w:cs="Times New Roman Bold"/>
          <w:color w:val="1A1A1A"/>
          <w:sz w:val="12"/>
          <w:szCs w:val="12"/>
          <w:u w:val="single" w:color="1A1A1A"/>
        </w:rPr>
      </w:pPr>
    </w:p>
    <w:p w14:paraId="164A332D" w14:textId="77777777" w:rsidR="00E5247E" w:rsidRDefault="00E5247E"/>
    <w:p w14:paraId="379A0C88" w14:textId="77777777" w:rsidR="00E5247E" w:rsidRPr="00C70E52" w:rsidRDefault="00C64D37" w:rsidP="00C70E52">
      <w:pPr>
        <w:jc w:val="center"/>
        <w:rPr>
          <w:rFonts w:hAnsi="Times New Roman" w:cs="Times New Roman"/>
          <w:sz w:val="36"/>
          <w:szCs w:val="36"/>
          <w:u w:val="single"/>
        </w:rPr>
      </w:pPr>
      <w:r w:rsidRPr="00C70E52">
        <w:rPr>
          <w:rFonts w:hAnsi="Times New Roman" w:cs="Times New Roman"/>
          <w:sz w:val="36"/>
          <w:szCs w:val="36"/>
          <w:u w:val="single"/>
        </w:rPr>
        <w:t>Option A:</w:t>
      </w:r>
    </w:p>
    <w:p w14:paraId="2BDF8650" w14:textId="77777777" w:rsidR="00E5247E" w:rsidRPr="00C70E52" w:rsidRDefault="00D331FF" w:rsidP="00C70E52">
      <w:pPr>
        <w:pStyle w:val="FreeFormAAA"/>
        <w:jc w:val="center"/>
        <w:rPr>
          <w:rFonts w:ascii="Times New Roman" w:hAnsi="Times New Roman" w:cs="Times New Roman"/>
          <w:sz w:val="36"/>
          <w:szCs w:val="36"/>
        </w:rPr>
      </w:pPr>
      <w:r w:rsidRPr="00C70E52">
        <w:rPr>
          <w:rFonts w:ascii="Times New Roman" w:hAnsi="Times New Roman" w:cs="Times New Roman"/>
          <w:b/>
          <w:sz w:val="36"/>
          <w:szCs w:val="36"/>
        </w:rPr>
        <w:t>Name</w:t>
      </w:r>
      <w:r w:rsidR="009655C2" w:rsidRPr="00C70E52">
        <w:rPr>
          <w:rFonts w:ascii="Times New Roman" w:hAnsi="Times New Roman" w:cs="Times New Roman"/>
          <w:b/>
          <w:sz w:val="36"/>
          <w:szCs w:val="36"/>
        </w:rPr>
        <w:t xml:space="preserve"> What Needs to Return</w:t>
      </w:r>
    </w:p>
    <w:p w14:paraId="39307AC9" w14:textId="77777777" w:rsidR="009655C2" w:rsidRPr="00C70E52" w:rsidRDefault="009655C2" w:rsidP="00D331FF">
      <w:pPr>
        <w:pStyle w:val="FreeFormAAA"/>
        <w:rPr>
          <w:rFonts w:ascii="Times New Roman" w:hAnsi="Times New Roman" w:cs="Times New Roman"/>
        </w:rPr>
      </w:pPr>
    </w:p>
    <w:p w14:paraId="13E3550D" w14:textId="77777777" w:rsidR="00C70E52" w:rsidRDefault="00C70E52" w:rsidP="00D331FF">
      <w:pPr>
        <w:pStyle w:val="FreeFormAAA"/>
        <w:rPr>
          <w:rFonts w:ascii="Times New Roman" w:hAnsi="Times New Roman" w:cs="Times New Roman"/>
        </w:rPr>
      </w:pPr>
      <w:r>
        <w:rPr>
          <w:rFonts w:ascii="Times New Roman" w:hAnsi="Times New Roman" w:cs="Times New Roman"/>
        </w:rPr>
        <w:t>Renewal often comes through return. We get 25 steps down the road not realizing we had left precious pieces behind. What's missing when you look around? What have you let fall from your life? And how can you help it return? Fun? Forgivenes</w:t>
      </w:r>
      <w:r w:rsidR="000431A0">
        <w:rPr>
          <w:rFonts w:ascii="Times New Roman" w:hAnsi="Times New Roman" w:cs="Times New Roman"/>
        </w:rPr>
        <w:t>s? Quiet? Time for yourself? That</w:t>
      </w:r>
      <w:r>
        <w:rPr>
          <w:rFonts w:ascii="Times New Roman" w:hAnsi="Times New Roman" w:cs="Times New Roman"/>
        </w:rPr>
        <w:t xml:space="preserve"> weekly night at the movies? A Saturday walk in the woods? Ambition? Art?</w:t>
      </w:r>
    </w:p>
    <w:p w14:paraId="13429A02" w14:textId="77777777" w:rsidR="00C70E52" w:rsidRDefault="00C70E52" w:rsidP="00D331FF">
      <w:pPr>
        <w:pStyle w:val="FreeFormAAA"/>
        <w:rPr>
          <w:rFonts w:ascii="Times New Roman" w:hAnsi="Times New Roman" w:cs="Times New Roman"/>
        </w:rPr>
      </w:pPr>
    </w:p>
    <w:p w14:paraId="7D1B00BC" w14:textId="77777777" w:rsidR="000431A0" w:rsidRDefault="00C70E52">
      <w:pPr>
        <w:rPr>
          <w:rFonts w:eastAsia="Helvetica" w:hAnsi="Times New Roman" w:cs="Times New Roman"/>
        </w:rPr>
      </w:pPr>
      <w:r>
        <w:rPr>
          <w:rFonts w:eastAsia="Helvetica" w:hAnsi="Times New Roman" w:cs="Times New Roman"/>
          <w:b/>
        </w:rPr>
        <w:t>Your assignment:</w:t>
      </w:r>
      <w:r w:rsidR="000431A0">
        <w:rPr>
          <w:rFonts w:eastAsia="Helvetica" w:hAnsi="Times New Roman" w:cs="Times New Roman"/>
          <w:b/>
        </w:rPr>
        <w:t xml:space="preserve"> </w:t>
      </w:r>
      <w:r w:rsidR="000431A0" w:rsidRPr="000431A0">
        <w:rPr>
          <w:rFonts w:eastAsia="Helvetica" w:hAnsi="Times New Roman" w:cs="Times New Roman"/>
        </w:rPr>
        <w:t>Name</w:t>
      </w:r>
      <w:r w:rsidR="000431A0">
        <w:rPr>
          <w:rFonts w:eastAsia="Helvetica" w:hAnsi="Times New Roman" w:cs="Times New Roman"/>
        </w:rPr>
        <w:t xml:space="preserve"> something precious that you want to return to your life. Spend the month making it happen.</w:t>
      </w:r>
    </w:p>
    <w:p w14:paraId="0FF82D7A" w14:textId="77777777" w:rsidR="000431A0" w:rsidRDefault="000431A0">
      <w:pPr>
        <w:rPr>
          <w:rFonts w:eastAsia="Helvetica" w:hAnsi="Times New Roman" w:cs="Times New Roman"/>
        </w:rPr>
      </w:pPr>
    </w:p>
    <w:p w14:paraId="3EF55A7E" w14:textId="77777777" w:rsidR="000431A0" w:rsidRDefault="000431A0">
      <w:pPr>
        <w:rPr>
          <w:rFonts w:eastAsia="Helvetica" w:hAnsi="Times New Roman" w:cs="Times New Roman"/>
        </w:rPr>
      </w:pPr>
    </w:p>
    <w:p w14:paraId="659D5DF3" w14:textId="77777777" w:rsidR="00C75450" w:rsidRDefault="00C75450">
      <w:pPr>
        <w:rPr>
          <w:rFonts w:eastAsia="Helvetica" w:hAnsi="Times New Roman" w:cs="Times New Roman"/>
        </w:rPr>
      </w:pPr>
    </w:p>
    <w:p w14:paraId="612A2CBC" w14:textId="77777777" w:rsidR="00C75450" w:rsidRPr="000431A0" w:rsidRDefault="00C75450">
      <w:pPr>
        <w:rPr>
          <w:rFonts w:eastAsia="Helvetica" w:hAnsi="Times New Roman" w:cs="Times New Roman"/>
        </w:rPr>
      </w:pPr>
    </w:p>
    <w:p w14:paraId="2A0312FF" w14:textId="77777777" w:rsidR="008C2705" w:rsidRPr="00C70E52" w:rsidRDefault="00C64D37" w:rsidP="00C70E52">
      <w:pPr>
        <w:jc w:val="center"/>
        <w:rPr>
          <w:rFonts w:hAnsi="Times New Roman" w:cs="Times New Roman"/>
          <w:sz w:val="36"/>
          <w:szCs w:val="36"/>
          <w:u w:val="single"/>
        </w:rPr>
      </w:pPr>
      <w:r w:rsidRPr="00C70E52">
        <w:rPr>
          <w:rFonts w:hAnsi="Times New Roman" w:cs="Times New Roman"/>
          <w:sz w:val="36"/>
          <w:szCs w:val="36"/>
          <w:u w:val="single"/>
        </w:rPr>
        <w:t>Option B:</w:t>
      </w:r>
    </w:p>
    <w:p w14:paraId="52FC8D4A" w14:textId="77777777" w:rsidR="00FA4281" w:rsidRPr="00C70E52" w:rsidRDefault="00FA4281" w:rsidP="00C70E52">
      <w:pPr>
        <w:jc w:val="center"/>
        <w:rPr>
          <w:rFonts w:hAnsi="Times New Roman" w:cs="Times New Roman"/>
          <w:b/>
          <w:sz w:val="36"/>
          <w:szCs w:val="36"/>
        </w:rPr>
      </w:pPr>
      <w:r w:rsidRPr="00C70E52">
        <w:rPr>
          <w:rFonts w:hAnsi="Times New Roman" w:cs="Times New Roman"/>
          <w:b/>
          <w:sz w:val="36"/>
          <w:szCs w:val="36"/>
        </w:rPr>
        <w:t>Turn Away</w:t>
      </w:r>
    </w:p>
    <w:p w14:paraId="3DC522C1" w14:textId="77777777" w:rsidR="00FA4281" w:rsidRPr="00C70E52" w:rsidRDefault="00FA4281">
      <w:pPr>
        <w:rPr>
          <w:rFonts w:hAnsi="Times New Roman" w:cs="Times New Roman"/>
        </w:rPr>
      </w:pPr>
    </w:p>
    <w:p w14:paraId="4ED31BE8" w14:textId="77777777" w:rsidR="00FA4281" w:rsidRPr="00C70E52" w:rsidRDefault="00FA4281" w:rsidP="000431A0">
      <w:pPr>
        <w:jc w:val="center"/>
        <w:rPr>
          <w:rFonts w:hAnsi="Times New Roman" w:cs="Times New Roman"/>
        </w:rPr>
      </w:pPr>
      <w:r w:rsidRPr="00C70E52">
        <w:rPr>
          <w:rFonts w:hAnsi="Times New Roman" w:cs="Times New Roman"/>
        </w:rPr>
        <w:t>“In order to understand the world, one has to turn away from it on occasion.”</w:t>
      </w:r>
    </w:p>
    <w:p w14:paraId="13E26C4D" w14:textId="77777777" w:rsidR="00FA4281" w:rsidRPr="00C70E52" w:rsidRDefault="00FA4281" w:rsidP="000431A0">
      <w:pPr>
        <w:jc w:val="center"/>
        <w:rPr>
          <w:rFonts w:hAnsi="Times New Roman" w:cs="Times New Roman"/>
        </w:rPr>
      </w:pPr>
      <w:r w:rsidRPr="00C70E52">
        <w:rPr>
          <w:rFonts w:hAnsi="Times New Roman" w:cs="Times New Roman"/>
        </w:rPr>
        <w:t>— Albert Camus</w:t>
      </w:r>
    </w:p>
    <w:p w14:paraId="7061715A" w14:textId="77777777" w:rsidR="00FA4281" w:rsidRDefault="00FA4281">
      <w:pPr>
        <w:rPr>
          <w:rFonts w:hAnsi="Times New Roman" w:cs="Times New Roman"/>
        </w:rPr>
      </w:pPr>
    </w:p>
    <w:p w14:paraId="6546906A" w14:textId="77777777" w:rsidR="007E238A" w:rsidRDefault="000431A0">
      <w:pPr>
        <w:rPr>
          <w:rFonts w:hAnsi="Times New Roman" w:cs="Times New Roman"/>
        </w:rPr>
      </w:pPr>
      <w:r>
        <w:rPr>
          <w:rFonts w:hAnsi="Times New Roman" w:cs="Times New Roman"/>
        </w:rPr>
        <w:t>This assignment asks us to take Camus</w:t>
      </w:r>
      <w:r w:rsidR="0064608C">
        <w:rPr>
          <w:rFonts w:hAnsi="Times New Roman" w:cs="Times New Roman"/>
        </w:rPr>
        <w:t>’</w:t>
      </w:r>
      <w:r>
        <w:rPr>
          <w:rFonts w:hAnsi="Times New Roman" w:cs="Times New Roman"/>
        </w:rPr>
        <w:t xml:space="preserve"> word</w:t>
      </w:r>
      <w:r w:rsidR="0064608C">
        <w:rPr>
          <w:rFonts w:hAnsi="Times New Roman" w:cs="Times New Roman"/>
        </w:rPr>
        <w:t>s</w:t>
      </w:r>
      <w:r>
        <w:rPr>
          <w:rFonts w:hAnsi="Times New Roman" w:cs="Times New Roman"/>
        </w:rPr>
        <w:t xml:space="preserve"> seriously. Every religious tradition reminds us that renewal sometimes requires</w:t>
      </w:r>
      <w:r w:rsidR="007E238A">
        <w:rPr>
          <w:rFonts w:hAnsi="Times New Roman" w:cs="Times New Roman"/>
        </w:rPr>
        <w:t xml:space="preserve"> removing ourselves from the normal ways of </w:t>
      </w:r>
      <w:r w:rsidR="008F6DB2">
        <w:rPr>
          <w:rFonts w:hAnsi="Times New Roman" w:cs="Times New Roman"/>
        </w:rPr>
        <w:t xml:space="preserve">the </w:t>
      </w:r>
      <w:r w:rsidR="007E238A">
        <w:rPr>
          <w:rFonts w:hAnsi="Times New Roman" w:cs="Times New Roman"/>
        </w:rPr>
        <w:t>world.  Often we have to remove something from our life to make room for renewal to return. Remove speed and the rat race from your life by trying out the practice of Sabbath. Remove distraction and disconnection from your family by making a rule that everyone needs to put the cell phones on the shelf from dinner until the end of the night. Remove your evening practice of a couple glasses of wine and find another way to relax.</w:t>
      </w:r>
      <w:r w:rsidR="0064608C">
        <w:rPr>
          <w:rFonts w:hAnsi="Times New Roman" w:cs="Times New Roman"/>
        </w:rPr>
        <w:t xml:space="preserve"> Free yourself from the stereotypes about "senior citizens” and dye your hair purple or parachute out of a plane. Kick the habit of consumerism by</w:t>
      </w:r>
      <w:r w:rsidR="0073302D">
        <w:rPr>
          <w:rFonts w:hAnsi="Times New Roman" w:cs="Times New Roman"/>
        </w:rPr>
        <w:t xml:space="preserve"> cutting your clothes budget for a month or two and</w:t>
      </w:r>
      <w:r w:rsidR="0064608C">
        <w:rPr>
          <w:rFonts w:hAnsi="Times New Roman" w:cs="Times New Roman"/>
        </w:rPr>
        <w:t xml:space="preserve"> wearing the same outfit for one week at a time</w:t>
      </w:r>
      <w:r w:rsidR="0073302D">
        <w:rPr>
          <w:rFonts w:hAnsi="Times New Roman" w:cs="Times New Roman"/>
        </w:rPr>
        <w:t>. (It can be done:</w:t>
      </w:r>
      <w:r w:rsidR="007E238A">
        <w:rPr>
          <w:rFonts w:hAnsi="Times New Roman" w:cs="Times New Roman"/>
        </w:rPr>
        <w:t xml:space="preserve"> </w:t>
      </w:r>
      <w:r w:rsidR="0073302D">
        <w:rPr>
          <w:rFonts w:hAnsi="Times New Roman" w:cs="Times New Roman"/>
        </w:rPr>
        <w:t xml:space="preserve"> </w:t>
      </w:r>
      <w:hyperlink r:id="rId10" w:history="1">
        <w:r w:rsidR="00FB324A" w:rsidRPr="00E004FC">
          <w:rPr>
            <w:rStyle w:val="Hyperlink"/>
            <w:rFonts w:hAnsi="Times New Roman" w:cs="Times New Roman"/>
          </w:rPr>
          <w:t>http://befriendinggreen.wordpress.com/2014/02/13/same-dress-different-day/</w:t>
        </w:r>
      </w:hyperlink>
      <w:r w:rsidR="00FB324A" w:rsidRPr="00A32A04">
        <w:rPr>
          <w:rFonts w:hAnsi="Times New Roman" w:cs="Times New Roman"/>
          <w:color w:val="FF2D21"/>
        </w:rPr>
        <w:t xml:space="preserve"> </w:t>
      </w:r>
      <w:r w:rsidR="0073302D">
        <w:rPr>
          <w:rFonts w:hAnsi="Times New Roman" w:cs="Times New Roman"/>
        </w:rPr>
        <w:t xml:space="preserve">)   </w:t>
      </w:r>
    </w:p>
    <w:p w14:paraId="5F1F2320" w14:textId="77777777" w:rsidR="0073302D" w:rsidRDefault="0073302D">
      <w:pPr>
        <w:rPr>
          <w:rFonts w:hAnsi="Times New Roman" w:cs="Times New Roman"/>
        </w:rPr>
      </w:pPr>
    </w:p>
    <w:p w14:paraId="48935CB0" w14:textId="77777777" w:rsidR="008C2705" w:rsidRPr="00C70E52" w:rsidRDefault="0073302D">
      <w:pPr>
        <w:rPr>
          <w:rFonts w:hAnsi="Times New Roman" w:cs="Times New Roman"/>
        </w:rPr>
      </w:pPr>
      <w:r>
        <w:rPr>
          <w:rFonts w:hAnsi="Times New Roman" w:cs="Times New Roman"/>
        </w:rPr>
        <w:t>You get the idea. This culture of ours offers many gifts, but it can also lead us astray and leave us lost. Take this month to renew yourself and find your way back home by finding a way to turn away.</w:t>
      </w:r>
    </w:p>
    <w:p w14:paraId="5857B283" w14:textId="77777777" w:rsidR="008C2705" w:rsidRPr="00C70E52" w:rsidRDefault="008C2705">
      <w:pPr>
        <w:rPr>
          <w:rFonts w:hAnsi="Times New Roman" w:cs="Times New Roman"/>
        </w:rPr>
      </w:pPr>
    </w:p>
    <w:p w14:paraId="37683EFB" w14:textId="77777777" w:rsidR="00C75450" w:rsidRDefault="00C75450">
      <w:pPr>
        <w:rPr>
          <w:rFonts w:hAnsi="Times New Roman" w:cs="Times New Roman"/>
          <w:sz w:val="36"/>
          <w:szCs w:val="36"/>
          <w:u w:val="single"/>
        </w:rPr>
      </w:pPr>
    </w:p>
    <w:p w14:paraId="3544F289" w14:textId="77777777" w:rsidR="00705DA4" w:rsidRDefault="00705DA4">
      <w:pPr>
        <w:rPr>
          <w:rFonts w:hAnsi="Times New Roman" w:cs="Times New Roman"/>
          <w:sz w:val="36"/>
          <w:szCs w:val="36"/>
          <w:u w:val="single"/>
        </w:rPr>
      </w:pPr>
    </w:p>
    <w:p w14:paraId="311932F5" w14:textId="77777777" w:rsidR="00705DA4" w:rsidRDefault="00705DA4">
      <w:pPr>
        <w:rPr>
          <w:rFonts w:hAnsi="Times New Roman" w:cs="Times New Roman"/>
          <w:sz w:val="36"/>
          <w:szCs w:val="36"/>
          <w:u w:val="single"/>
        </w:rPr>
      </w:pPr>
    </w:p>
    <w:p w14:paraId="2EC4BBE5" w14:textId="77777777" w:rsidR="00705DA4" w:rsidRDefault="00705DA4">
      <w:pPr>
        <w:rPr>
          <w:rFonts w:hAnsi="Times New Roman" w:cs="Times New Roman"/>
          <w:sz w:val="36"/>
          <w:szCs w:val="36"/>
          <w:u w:val="single"/>
        </w:rPr>
      </w:pPr>
    </w:p>
    <w:p w14:paraId="4C690054" w14:textId="77777777" w:rsidR="008C2705" w:rsidRPr="00C70E52" w:rsidRDefault="00C64D37" w:rsidP="00C70E52">
      <w:pPr>
        <w:jc w:val="center"/>
        <w:rPr>
          <w:rFonts w:hAnsi="Times New Roman" w:cs="Times New Roman"/>
          <w:sz w:val="36"/>
          <w:szCs w:val="36"/>
          <w:u w:val="single"/>
        </w:rPr>
      </w:pPr>
      <w:r w:rsidRPr="00C70E52">
        <w:rPr>
          <w:rFonts w:hAnsi="Times New Roman" w:cs="Times New Roman"/>
          <w:sz w:val="36"/>
          <w:szCs w:val="36"/>
          <w:u w:val="single"/>
        </w:rPr>
        <w:lastRenderedPageBreak/>
        <w:t>Option C:</w:t>
      </w:r>
    </w:p>
    <w:p w14:paraId="733E82EF" w14:textId="77777777" w:rsidR="00FA4281" w:rsidRPr="00C70E52" w:rsidRDefault="00FA4281" w:rsidP="00C70E52">
      <w:pPr>
        <w:jc w:val="center"/>
        <w:rPr>
          <w:rFonts w:hAnsi="Times New Roman" w:cs="Times New Roman"/>
          <w:sz w:val="36"/>
          <w:szCs w:val="36"/>
        </w:rPr>
      </w:pPr>
      <w:r w:rsidRPr="00C70E52">
        <w:rPr>
          <w:rFonts w:hAnsi="Times New Roman" w:cs="Times New Roman"/>
          <w:b/>
          <w:sz w:val="36"/>
          <w:szCs w:val="36"/>
        </w:rPr>
        <w:t>Turn It Into Something New</w:t>
      </w:r>
    </w:p>
    <w:p w14:paraId="403204A8" w14:textId="77777777" w:rsidR="00FA4281" w:rsidRPr="00C70E52" w:rsidRDefault="00FA4281">
      <w:pPr>
        <w:rPr>
          <w:rFonts w:hAnsi="Times New Roman" w:cs="Times New Roman"/>
        </w:rPr>
      </w:pPr>
    </w:p>
    <w:p w14:paraId="59E9885B" w14:textId="77777777" w:rsidR="00682A17" w:rsidRDefault="0073302D">
      <w:pPr>
        <w:rPr>
          <w:iCs/>
        </w:rPr>
      </w:pPr>
      <w:r w:rsidRPr="008D41AB">
        <w:rPr>
          <w:iCs/>
        </w:rPr>
        <w:t>It's one of the most important insights along the spiritual path: Renewing the world is often the best path to renewing oneself. Whether it is working for justice or finding a way to bring a bit more beauty to our little nec</w:t>
      </w:r>
      <w:r w:rsidR="00F021E7" w:rsidRPr="008D41AB">
        <w:rPr>
          <w:iCs/>
        </w:rPr>
        <w:t>k of the woods, fixing the world regularly fixes us. Use this month to explore the spiritual truth more deeply.  Here are some stories about how others did it. May they inspire you to find your way:</w:t>
      </w:r>
    </w:p>
    <w:p w14:paraId="6F20F767" w14:textId="77777777" w:rsidR="008D41AB" w:rsidRPr="008D41AB" w:rsidRDefault="008D41AB">
      <w:pPr>
        <w:rPr>
          <w:iCs/>
        </w:rPr>
      </w:pPr>
    </w:p>
    <w:p w14:paraId="5EC01D48" w14:textId="77777777" w:rsidR="00682A17" w:rsidRPr="008D41AB" w:rsidRDefault="00BD307D" w:rsidP="00F021E7">
      <w:pPr>
        <w:pStyle w:val="NormalWeb"/>
        <w:numPr>
          <w:ilvl w:val="0"/>
          <w:numId w:val="14"/>
        </w:numPr>
        <w:spacing w:before="0" w:after="0"/>
        <w:rPr>
          <w:rFonts w:ascii="Times New Roman" w:hAnsi="Times New Roman" w:cs="Times New Roman"/>
          <w:sz w:val="24"/>
          <w:szCs w:val="24"/>
        </w:rPr>
      </w:pPr>
      <w:hyperlink r:id="rId11" w:history="1">
        <w:r w:rsidR="00682A17" w:rsidRPr="00FB324A">
          <w:rPr>
            <w:rStyle w:val="Hyperlink"/>
            <w:rFonts w:ascii="Times New Roman" w:hAnsi="Times New Roman" w:cs="Times New Roman"/>
            <w:sz w:val="24"/>
            <w:szCs w:val="24"/>
          </w:rPr>
          <w:t>Renewal Stories</w:t>
        </w:r>
      </w:hyperlink>
      <w:r w:rsidR="00682A17" w:rsidRPr="008D41AB">
        <w:rPr>
          <w:rFonts w:ascii="Times New Roman" w:hAnsi="Times New Roman" w:cs="Times New Roman"/>
          <w:sz w:val="24"/>
          <w:szCs w:val="24"/>
        </w:rPr>
        <w:t xml:space="preserve"> - 4 </w:t>
      </w:r>
      <w:r w:rsidR="00F021E7" w:rsidRPr="008D41AB">
        <w:rPr>
          <w:rFonts w:ascii="Times New Roman" w:hAnsi="Times New Roman" w:cs="Times New Roman"/>
          <w:sz w:val="24"/>
          <w:szCs w:val="24"/>
        </w:rPr>
        <w:t>:</w:t>
      </w:r>
      <w:r w:rsidR="00682A17" w:rsidRPr="008D41AB">
        <w:rPr>
          <w:rFonts w:ascii="Times New Roman" w:hAnsi="Times New Roman" w:cs="Times New Roman"/>
          <w:sz w:val="24"/>
          <w:szCs w:val="24"/>
        </w:rPr>
        <w:t xml:space="preserve"> </w:t>
      </w:r>
      <w:hyperlink r:id="rId12" w:history="1">
        <w:r w:rsidR="00FB324A" w:rsidRPr="00E004FC">
          <w:rPr>
            <w:rStyle w:val="Hyperlink"/>
            <w:rFonts w:ascii="Times New Roman" w:hAnsi="Times New Roman" w:cs="Times New Roman"/>
            <w:sz w:val="24"/>
            <w:szCs w:val="24"/>
          </w:rPr>
          <w:t xml:space="preserve">http://www.tetley.ca/en/video/tetley-renewal-stories   </w:t>
        </w:r>
      </w:hyperlink>
      <w:r w:rsidR="00682A17" w:rsidRPr="008D41AB">
        <w:rPr>
          <w:rFonts w:ascii="Times New Roman" w:hAnsi="Times New Roman" w:cs="Times New Roman"/>
          <w:sz w:val="24"/>
          <w:szCs w:val="24"/>
        </w:rPr>
        <w:t xml:space="preserve"> </w:t>
      </w:r>
    </w:p>
    <w:p w14:paraId="0B303E88" w14:textId="77777777" w:rsidR="00682A17" w:rsidRPr="008D41AB" w:rsidRDefault="00BD307D" w:rsidP="00F021E7">
      <w:pPr>
        <w:pStyle w:val="ListParagraph"/>
        <w:numPr>
          <w:ilvl w:val="0"/>
          <w:numId w:val="14"/>
        </w:numPr>
        <w:rPr>
          <w:rFonts w:hAnsi="Times New Roman" w:cs="Times New Roman"/>
        </w:rPr>
      </w:pPr>
      <w:hyperlink r:id="rId13" w:history="1">
        <w:r w:rsidR="00682A17" w:rsidRPr="00FB324A">
          <w:rPr>
            <w:rStyle w:val="Hyperlink"/>
            <w:rFonts w:hAnsi="Times New Roman" w:cs="Times New Roman"/>
          </w:rPr>
          <w:t>The Mosaic Man</w:t>
        </w:r>
      </w:hyperlink>
      <w:r w:rsidR="00F021E7" w:rsidRPr="008D41AB">
        <w:rPr>
          <w:rFonts w:hAnsi="Times New Roman" w:cs="Times New Roman"/>
        </w:rPr>
        <w:t xml:space="preserve">: </w:t>
      </w:r>
      <w:hyperlink r:id="rId14" w:history="1">
        <w:r w:rsidR="00682A17" w:rsidRPr="008D41AB">
          <w:rPr>
            <w:rFonts w:hAnsi="Times New Roman" w:cs="Times New Roman"/>
          </w:rPr>
          <w:t>http://www.karmatube.org/videos.php?id=4369</w:t>
        </w:r>
      </w:hyperlink>
    </w:p>
    <w:p w14:paraId="54DBA60C" w14:textId="77777777" w:rsidR="00682A17" w:rsidRPr="008D41AB" w:rsidRDefault="00BD307D" w:rsidP="00F021E7">
      <w:pPr>
        <w:pStyle w:val="NormalWeb"/>
        <w:numPr>
          <w:ilvl w:val="0"/>
          <w:numId w:val="14"/>
        </w:numPr>
        <w:spacing w:before="0" w:after="0"/>
        <w:rPr>
          <w:rFonts w:ascii="Times New Roman" w:hAnsi="Times New Roman" w:cs="Times New Roman"/>
          <w:sz w:val="24"/>
          <w:szCs w:val="24"/>
        </w:rPr>
      </w:pPr>
      <w:hyperlink r:id="rId15" w:history="1">
        <w:r w:rsidR="00682A17" w:rsidRPr="00FB324A">
          <w:rPr>
            <w:rStyle w:val="Hyperlink"/>
            <w:rFonts w:ascii="Times New Roman" w:hAnsi="Times New Roman" w:cs="Times New Roman"/>
            <w:sz w:val="24"/>
            <w:szCs w:val="24"/>
          </w:rPr>
          <w:t>How I Brought a River, and My City, Back to Life</w:t>
        </w:r>
      </w:hyperlink>
      <w:r w:rsidR="00F021E7" w:rsidRPr="008D41AB">
        <w:rPr>
          <w:rFonts w:ascii="Times New Roman" w:hAnsi="Times New Roman" w:cs="Times New Roman"/>
          <w:sz w:val="24"/>
          <w:szCs w:val="24"/>
        </w:rPr>
        <w:t xml:space="preserve">: </w:t>
      </w:r>
      <w:hyperlink r:id="rId16" w:history="1">
        <w:r w:rsidR="00682A17" w:rsidRPr="008D41AB">
          <w:rPr>
            <w:rFonts w:ascii="Times New Roman" w:hAnsi="Times New Roman" w:cs="Times New Roman"/>
            <w:sz w:val="24"/>
            <w:szCs w:val="24"/>
          </w:rPr>
          <w:t>http://www.ted.com/talks/aziza_chaouni_how_i_brought_a_river_and_my_city_back_to_life</w:t>
        </w:r>
      </w:hyperlink>
      <w:r w:rsidR="00682A17" w:rsidRPr="008D41AB">
        <w:rPr>
          <w:rFonts w:ascii="Times New Roman" w:hAnsi="Times New Roman" w:cs="Times New Roman"/>
          <w:sz w:val="24"/>
          <w:szCs w:val="24"/>
        </w:rPr>
        <w:t xml:space="preserve"> </w:t>
      </w:r>
    </w:p>
    <w:p w14:paraId="097DEE82" w14:textId="77777777" w:rsidR="00F021E7" w:rsidRPr="008D41AB" w:rsidRDefault="00BD307D" w:rsidP="00F021E7">
      <w:pPr>
        <w:pStyle w:val="NormalWeb"/>
        <w:numPr>
          <w:ilvl w:val="0"/>
          <w:numId w:val="14"/>
        </w:numPr>
        <w:spacing w:before="0" w:after="0"/>
        <w:rPr>
          <w:rFonts w:ascii="Times New Roman" w:hAnsi="Times New Roman" w:cs="Times New Roman"/>
          <w:sz w:val="24"/>
          <w:szCs w:val="24"/>
        </w:rPr>
      </w:pPr>
      <w:hyperlink r:id="rId17" w:history="1">
        <w:r w:rsidR="00737539" w:rsidRPr="00FB324A">
          <w:rPr>
            <w:rStyle w:val="Hyperlink"/>
            <w:rFonts w:ascii="Times New Roman" w:hAnsi="Times New Roman" w:cs="Times New Roman"/>
            <w:sz w:val="24"/>
            <w:szCs w:val="24"/>
          </w:rPr>
          <w:t>Washed Ashore Project</w:t>
        </w:r>
      </w:hyperlink>
      <w:r w:rsidR="00737539" w:rsidRPr="008D41AB">
        <w:rPr>
          <w:rFonts w:ascii="Times New Roman" w:hAnsi="Times New Roman" w:cs="Times New Roman"/>
          <w:sz w:val="24"/>
          <w:szCs w:val="24"/>
        </w:rPr>
        <w:t xml:space="preserve"> </w:t>
      </w:r>
      <w:hyperlink r:id="rId18" w:history="1">
        <w:r w:rsidR="00737539" w:rsidRPr="008D41AB">
          <w:rPr>
            <w:rFonts w:ascii="Times New Roman" w:hAnsi="Times New Roman" w:cs="Times New Roman"/>
            <w:sz w:val="24"/>
            <w:szCs w:val="24"/>
          </w:rPr>
          <w:t>http://www.karmatube.org/videos.php?id=4168</w:t>
        </w:r>
      </w:hyperlink>
    </w:p>
    <w:p w14:paraId="3F33A407" w14:textId="77777777" w:rsidR="00737539" w:rsidRPr="00F021E7" w:rsidRDefault="00737539" w:rsidP="00F021E7">
      <w:pPr>
        <w:pStyle w:val="NormalWeb"/>
        <w:spacing w:before="0" w:after="0"/>
        <w:ind w:left="720"/>
        <w:rPr>
          <w:rFonts w:ascii="Times New Roman" w:hAnsi="Times New Roman" w:cs="Times New Roman"/>
          <w:sz w:val="22"/>
          <w:szCs w:val="22"/>
        </w:rPr>
      </w:pPr>
      <w:r w:rsidRPr="00F021E7">
        <w:rPr>
          <w:rFonts w:ascii="Times New Roman" w:hAnsi="Times New Roman" w:cs="Times New Roman"/>
          <w:sz w:val="22"/>
          <w:szCs w:val="22"/>
        </w:rPr>
        <w:t xml:space="preserve"> </w:t>
      </w:r>
    </w:p>
    <w:p w14:paraId="3B28803A" w14:textId="77777777" w:rsidR="00737539" w:rsidRDefault="00737539">
      <w:pPr>
        <w:rPr>
          <w:rFonts w:hAnsi="Times New Roman" w:cs="Times New Roman"/>
        </w:rPr>
      </w:pPr>
    </w:p>
    <w:p w14:paraId="1BCC0930" w14:textId="77777777" w:rsidR="00C75450" w:rsidRPr="00C70E52" w:rsidRDefault="00C75450">
      <w:pPr>
        <w:rPr>
          <w:rFonts w:hAnsi="Times New Roman" w:cs="Times New Roman"/>
        </w:rPr>
      </w:pPr>
    </w:p>
    <w:p w14:paraId="7D89414A" w14:textId="77777777" w:rsidR="00737539" w:rsidRPr="00C70E52" w:rsidRDefault="00737539">
      <w:pPr>
        <w:rPr>
          <w:rFonts w:hAnsi="Times New Roman" w:cs="Times New Roman"/>
        </w:rPr>
      </w:pPr>
    </w:p>
    <w:p w14:paraId="159A9F55" w14:textId="77777777" w:rsidR="00FA4281" w:rsidRPr="00C70E52" w:rsidRDefault="00C64D37" w:rsidP="00C70E52">
      <w:pPr>
        <w:jc w:val="center"/>
        <w:rPr>
          <w:rFonts w:hAnsi="Times New Roman" w:cs="Times New Roman"/>
          <w:sz w:val="36"/>
          <w:szCs w:val="36"/>
          <w:u w:val="single"/>
        </w:rPr>
      </w:pPr>
      <w:r w:rsidRPr="00C70E52">
        <w:rPr>
          <w:rFonts w:hAnsi="Times New Roman" w:cs="Times New Roman"/>
          <w:sz w:val="36"/>
          <w:szCs w:val="36"/>
          <w:u w:val="single"/>
        </w:rPr>
        <w:t>Option D:</w:t>
      </w:r>
    </w:p>
    <w:p w14:paraId="67DF45A3" w14:textId="77777777" w:rsidR="00FA4281" w:rsidRPr="00C70E52" w:rsidRDefault="00924A93" w:rsidP="00C70E52">
      <w:pPr>
        <w:jc w:val="center"/>
        <w:rPr>
          <w:rFonts w:hAnsi="Times New Roman" w:cs="Times New Roman"/>
          <w:b/>
          <w:sz w:val="36"/>
          <w:szCs w:val="36"/>
        </w:rPr>
      </w:pPr>
      <w:r w:rsidRPr="00C70E52">
        <w:rPr>
          <w:rFonts w:hAnsi="Times New Roman" w:cs="Times New Roman"/>
          <w:b/>
          <w:sz w:val="36"/>
          <w:szCs w:val="36"/>
        </w:rPr>
        <w:t>Return to a Place of Renewal</w:t>
      </w:r>
    </w:p>
    <w:p w14:paraId="7B7F5C2C" w14:textId="77777777" w:rsidR="00737539" w:rsidRPr="00C70E52" w:rsidRDefault="00737539">
      <w:pPr>
        <w:rPr>
          <w:rFonts w:hAnsi="Times New Roman" w:cs="Times New Roman"/>
          <w:b/>
        </w:rPr>
      </w:pPr>
    </w:p>
    <w:p w14:paraId="5FFFFBA5" w14:textId="77777777" w:rsidR="00F021E7" w:rsidRDefault="00924A93" w:rsidP="00F021E7">
      <w:pPr>
        <w:jc w:val="center"/>
        <w:rPr>
          <w:rFonts w:hAnsi="Times New Roman" w:cs="Times New Roman"/>
        </w:rPr>
      </w:pPr>
      <w:r w:rsidRPr="00C70E52">
        <w:rPr>
          <w:rFonts w:hAnsi="Times New Roman" w:cs="Times New Roman"/>
        </w:rPr>
        <w:t xml:space="preserve">“There is nothing like returning to </w:t>
      </w:r>
      <w:r w:rsidR="008F6DB2">
        <w:rPr>
          <w:rFonts w:hAnsi="Times New Roman" w:cs="Times New Roman"/>
        </w:rPr>
        <w:t xml:space="preserve">a </w:t>
      </w:r>
      <w:r w:rsidRPr="00C70E52">
        <w:rPr>
          <w:rFonts w:hAnsi="Times New Roman" w:cs="Times New Roman"/>
        </w:rPr>
        <w:t>place that remains unchanged to</w:t>
      </w:r>
    </w:p>
    <w:p w14:paraId="7A65C5ED" w14:textId="77777777" w:rsidR="00924A93" w:rsidRPr="00C70E52" w:rsidRDefault="00924A93" w:rsidP="00F021E7">
      <w:pPr>
        <w:jc w:val="center"/>
        <w:rPr>
          <w:rFonts w:hAnsi="Times New Roman" w:cs="Times New Roman"/>
        </w:rPr>
      </w:pPr>
      <w:r w:rsidRPr="00C70E52">
        <w:rPr>
          <w:rFonts w:hAnsi="Times New Roman" w:cs="Times New Roman"/>
        </w:rPr>
        <w:t>find the ways in which you yourself have altered.” ― Nelson Mandela</w:t>
      </w:r>
    </w:p>
    <w:p w14:paraId="2D66FEE6" w14:textId="77777777" w:rsidR="00924A93" w:rsidRDefault="00924A93">
      <w:pPr>
        <w:rPr>
          <w:rFonts w:hAnsi="Times New Roman" w:cs="Times New Roman"/>
          <w:b/>
        </w:rPr>
      </w:pPr>
    </w:p>
    <w:p w14:paraId="634D8350" w14:textId="77777777" w:rsidR="00F021E7" w:rsidRDefault="00F021E7">
      <w:pPr>
        <w:rPr>
          <w:rFonts w:hAnsi="Times New Roman" w:cs="Times New Roman"/>
        </w:rPr>
      </w:pPr>
      <w:r>
        <w:rPr>
          <w:rFonts w:hAnsi="Times New Roman" w:cs="Times New Roman"/>
        </w:rPr>
        <w:t>This assignment asks us to take Mandela’s words seriously.</w:t>
      </w:r>
      <w:r w:rsidR="00EC4A58">
        <w:rPr>
          <w:rFonts w:hAnsi="Times New Roman" w:cs="Times New Roman"/>
        </w:rPr>
        <w:t xml:space="preserve">  Two ways to go about this:</w:t>
      </w:r>
    </w:p>
    <w:p w14:paraId="2FB37206" w14:textId="77777777" w:rsidR="00EC4A58" w:rsidRPr="00EC4A58" w:rsidRDefault="00EC4A58" w:rsidP="00EC4A58">
      <w:pPr>
        <w:pStyle w:val="ListParagraph"/>
        <w:numPr>
          <w:ilvl w:val="0"/>
          <w:numId w:val="15"/>
        </w:numPr>
        <w:rPr>
          <w:rFonts w:hAnsi="Times New Roman" w:cs="Times New Roman"/>
        </w:rPr>
      </w:pPr>
      <w:r w:rsidRPr="00EC4A58">
        <w:rPr>
          <w:rFonts w:hAnsi="Times New Roman" w:cs="Times New Roman"/>
        </w:rPr>
        <w:t>Return to a place or time in your past by physically going there or pulling out the scrapbook.</w:t>
      </w:r>
      <w:r>
        <w:rPr>
          <w:rFonts w:hAnsi="Times New Roman" w:cs="Times New Roman"/>
        </w:rPr>
        <w:t xml:space="preserve"> Often it helps to bring someone along on the journey. Sometimes they can see things we can't.</w:t>
      </w:r>
    </w:p>
    <w:p w14:paraId="122A217B" w14:textId="77777777" w:rsidR="00EC4A58" w:rsidRPr="00EC4A58" w:rsidRDefault="00EC4A58" w:rsidP="00EC4A58">
      <w:pPr>
        <w:pStyle w:val="ListParagraph"/>
        <w:numPr>
          <w:ilvl w:val="0"/>
          <w:numId w:val="15"/>
        </w:numPr>
        <w:rPr>
          <w:rFonts w:hAnsi="Times New Roman" w:cs="Times New Roman"/>
        </w:rPr>
      </w:pPr>
      <w:r>
        <w:rPr>
          <w:rFonts w:hAnsi="Times New Roman" w:cs="Times New Roman"/>
        </w:rPr>
        <w:t xml:space="preserve">Return to a place or time that once brought you renewal. That path along the river or view out over the city which helped you feel that life </w:t>
      </w:r>
      <w:r w:rsidR="00C75450">
        <w:rPr>
          <w:rFonts w:hAnsi="Times New Roman" w:cs="Times New Roman"/>
        </w:rPr>
        <w:t>had possibility again</w:t>
      </w:r>
      <w:r>
        <w:rPr>
          <w:rFonts w:hAnsi="Times New Roman" w:cs="Times New Roman"/>
        </w:rPr>
        <w:t xml:space="preserve"> after</w:t>
      </w:r>
      <w:r w:rsidR="00C75450">
        <w:rPr>
          <w:rFonts w:hAnsi="Times New Roman" w:cs="Times New Roman"/>
        </w:rPr>
        <w:t xml:space="preserve"> the loss of your job. Dig out that picture of the dog you had as a kid. The one who slept with</w:t>
      </w:r>
      <w:r w:rsidR="008F6DB2">
        <w:rPr>
          <w:rFonts w:hAnsi="Times New Roman" w:cs="Times New Roman"/>
        </w:rPr>
        <w:t xml:space="preserve"> you</w:t>
      </w:r>
      <w:r w:rsidR="00C75450">
        <w:rPr>
          <w:rFonts w:hAnsi="Times New Roman" w:cs="Times New Roman"/>
        </w:rPr>
        <w:t xml:space="preserve"> and comforted you while your parents were going through their divorce. Even though it may make you feel silly</w:t>
      </w:r>
      <w:r w:rsidR="008F6DB2">
        <w:rPr>
          <w:rFonts w:hAnsi="Times New Roman" w:cs="Times New Roman"/>
        </w:rPr>
        <w:t xml:space="preserve"> or</w:t>
      </w:r>
      <w:r w:rsidR="00C75450">
        <w:rPr>
          <w:rFonts w:hAnsi="Times New Roman" w:cs="Times New Roman"/>
        </w:rPr>
        <w:t xml:space="preserve"> sentimental, pull out </w:t>
      </w:r>
      <w:r w:rsidR="008F6DB2">
        <w:rPr>
          <w:rFonts w:hAnsi="Times New Roman" w:cs="Times New Roman"/>
        </w:rPr>
        <w:t xml:space="preserve">that </w:t>
      </w:r>
      <w:r w:rsidR="00C75450">
        <w:rPr>
          <w:rFonts w:hAnsi="Times New Roman" w:cs="Times New Roman"/>
        </w:rPr>
        <w:t>old wedding dress, spread it out on the bed or dare to put it on. Call up that old friend from college. The one who was there through so much change and growing up.</w:t>
      </w:r>
    </w:p>
    <w:p w14:paraId="7553223A" w14:textId="77777777" w:rsidR="00EC4A58" w:rsidRDefault="00EC4A58">
      <w:pPr>
        <w:rPr>
          <w:rFonts w:hAnsi="Times New Roman" w:cs="Times New Roman"/>
          <w:b/>
        </w:rPr>
      </w:pPr>
    </w:p>
    <w:p w14:paraId="11551444" w14:textId="77777777" w:rsidR="00EC4A58" w:rsidRPr="008F6DB2" w:rsidRDefault="00C75450">
      <w:pPr>
        <w:rPr>
          <w:rFonts w:hAnsi="Times New Roman" w:cs="Times New Roman"/>
        </w:rPr>
      </w:pPr>
      <w:r w:rsidRPr="00C75450">
        <w:rPr>
          <w:rFonts w:hAnsi="Times New Roman" w:cs="Times New Roman"/>
        </w:rPr>
        <w:t>Going back</w:t>
      </w:r>
      <w:r>
        <w:rPr>
          <w:rFonts w:hAnsi="Times New Roman" w:cs="Times New Roman"/>
        </w:rPr>
        <w:t xml:space="preserve"> doesn't always mean going backwards. It often can mean gaining back something we need now. Maybe that's exactly the journey you have to make this month.</w:t>
      </w:r>
    </w:p>
    <w:p w14:paraId="07F73EA9" w14:textId="77777777" w:rsidR="00EC4A58" w:rsidRPr="00C70E52" w:rsidRDefault="00EC4A58">
      <w:pPr>
        <w:rPr>
          <w:rFonts w:hAnsi="Times New Roman" w:cs="Times New Roman"/>
          <w:b/>
        </w:rPr>
      </w:pPr>
    </w:p>
    <w:p w14:paraId="332B9796" w14:textId="77777777" w:rsidR="00D331FF" w:rsidRDefault="00D331FF">
      <w:pPr>
        <w:rPr>
          <w:b/>
          <w:bCs/>
          <w:i/>
          <w:iCs/>
          <w:u w:val="single"/>
        </w:rPr>
      </w:pPr>
    </w:p>
    <w:p w14:paraId="2A632631" w14:textId="77777777" w:rsidR="00973E68" w:rsidRDefault="00973E68">
      <w:pPr>
        <w:rPr>
          <w:b/>
          <w:bCs/>
          <w:i/>
          <w:iCs/>
          <w:u w:val="single"/>
        </w:rPr>
      </w:pPr>
    </w:p>
    <w:p w14:paraId="38BCF154" w14:textId="77777777" w:rsidR="00973E68" w:rsidRPr="00973E68" w:rsidRDefault="00973E68">
      <w:pPr>
        <w:rPr>
          <w:b/>
          <w:bCs/>
          <w:i/>
          <w:iCs/>
          <w:u w:val="single"/>
        </w:rPr>
      </w:pPr>
    </w:p>
    <w:p w14:paraId="438300F4" w14:textId="77777777" w:rsidR="00705DA4" w:rsidRDefault="00705DA4">
      <w:pPr>
        <w:pStyle w:val="FreeFormB"/>
        <w:jc w:val="center"/>
        <w:rPr>
          <w:rFonts w:ascii="Times New Roman"/>
          <w:b/>
          <w:bCs/>
          <w:i/>
          <w:iCs/>
          <w:sz w:val="48"/>
          <w:szCs w:val="48"/>
          <w:u w:val="single"/>
        </w:rPr>
      </w:pPr>
    </w:p>
    <w:p w14:paraId="13C85787" w14:textId="77777777" w:rsidR="00E5247E" w:rsidRDefault="00F7085D">
      <w:pPr>
        <w:pStyle w:val="FreeFormB"/>
        <w:jc w:val="center"/>
        <w:rPr>
          <w:rFonts w:ascii="Times New Roman Bold" w:eastAsia="Times New Roman Bold" w:hAnsi="Times New Roman Bold" w:cs="Times New Roman Bold"/>
          <w:sz w:val="48"/>
          <w:szCs w:val="48"/>
          <w:u w:val="single"/>
        </w:rPr>
      </w:pPr>
      <w:r>
        <w:rPr>
          <w:rFonts w:ascii="Times New Roman"/>
          <w:b/>
          <w:bCs/>
          <w:i/>
          <w:iCs/>
          <w:sz w:val="48"/>
          <w:szCs w:val="48"/>
          <w:u w:val="single"/>
        </w:rPr>
        <w:lastRenderedPageBreak/>
        <w:t>Your</w:t>
      </w:r>
      <w:r>
        <w:rPr>
          <w:rFonts w:ascii="Times New Roman Bold"/>
          <w:sz w:val="48"/>
          <w:szCs w:val="48"/>
          <w:u w:val="single"/>
        </w:rPr>
        <w:t xml:space="preserve"> Question:</w:t>
      </w:r>
    </w:p>
    <w:p w14:paraId="07D28314" w14:textId="77777777" w:rsidR="00E5247E" w:rsidRDefault="00F7085D">
      <w:pPr>
        <w:pStyle w:val="FreeFormB"/>
        <w:ind w:left="720" w:right="720"/>
        <w:rPr>
          <w:rFonts w:ascii="Times New Roman" w:eastAsia="Times New Roman" w:hAnsi="Times New Roman" w:cs="Times New Roman"/>
          <w:i/>
          <w:iCs/>
        </w:rPr>
      </w:pPr>
      <w:r>
        <w:rPr>
          <w:rFonts w:ascii="Times New Roman"/>
          <w:i/>
          <w:iCs/>
        </w:rPr>
        <w:t>As always, don</w:t>
      </w:r>
      <w:r>
        <w:rPr>
          <w:rFonts w:hAnsi="Times New Roman"/>
          <w:i/>
          <w:iCs/>
        </w:rPr>
        <w:t>’</w:t>
      </w:r>
      <w:r>
        <w:rPr>
          <w:rFonts w:ascii="Times New Roman"/>
          <w:i/>
          <w:iCs/>
        </w:rPr>
        <w:t xml:space="preserve">t treat these questions like </w:t>
      </w:r>
      <w:r>
        <w:rPr>
          <w:rFonts w:hAnsi="Times New Roman"/>
          <w:i/>
          <w:iCs/>
        </w:rPr>
        <w:t>“</w:t>
      </w:r>
      <w:r>
        <w:rPr>
          <w:rFonts w:ascii="Times New Roman"/>
          <w:i/>
          <w:iCs/>
        </w:rPr>
        <w:t>homework.</w:t>
      </w:r>
      <w:r>
        <w:rPr>
          <w:rFonts w:hAnsi="Times New Roman"/>
          <w:i/>
          <w:iCs/>
        </w:rPr>
        <w:t>”</w:t>
      </w:r>
      <w:r>
        <w:rPr>
          <w:rFonts w:hAnsi="Times New Roman"/>
          <w:i/>
          <w:iCs/>
        </w:rPr>
        <w:t xml:space="preserve">  </w:t>
      </w:r>
      <w:r>
        <w:rPr>
          <w:rFonts w:ascii="Times New Roman"/>
          <w:i/>
          <w:iCs/>
        </w:rPr>
        <w:t xml:space="preserve">You do not need to engage every single one.  Instead, simply find </w:t>
      </w:r>
      <w:r>
        <w:rPr>
          <w:rFonts w:ascii="Times New Roman"/>
          <w:b/>
          <w:bCs/>
          <w:i/>
          <w:iCs/>
          <w:u w:val="single"/>
        </w:rPr>
        <w:t>the one</w:t>
      </w:r>
      <w:r>
        <w:rPr>
          <w:rFonts w:ascii="Times New Roman"/>
          <w:i/>
          <w:iCs/>
        </w:rPr>
        <w:t xml:space="preserve"> that </w:t>
      </w:r>
      <w:r>
        <w:rPr>
          <w:rFonts w:hAnsi="Times New Roman"/>
          <w:i/>
          <w:iCs/>
        </w:rPr>
        <w:t>“</w:t>
      </w:r>
      <w:r>
        <w:rPr>
          <w:rFonts w:ascii="Times New Roman"/>
          <w:i/>
          <w:iCs/>
        </w:rPr>
        <w:t>hooks</w:t>
      </w:r>
      <w:r>
        <w:rPr>
          <w:rFonts w:hAnsi="Times New Roman"/>
          <w:i/>
          <w:iCs/>
        </w:rPr>
        <w:t>”</w:t>
      </w:r>
      <w:r>
        <w:rPr>
          <w:rFonts w:hAnsi="Times New Roman"/>
          <w:i/>
          <w:iCs/>
        </w:rPr>
        <w:t xml:space="preserve"> </w:t>
      </w:r>
      <w:r>
        <w:rPr>
          <w:rFonts w:ascii="Times New Roman"/>
          <w:i/>
          <w:iCs/>
        </w:rPr>
        <w:t>you most and let it lead you where you need to go.  And then come to your Soul Matters meeting prepared to share that journey with your group.</w:t>
      </w:r>
    </w:p>
    <w:p w14:paraId="31FB501D" w14:textId="77777777" w:rsidR="009655C2" w:rsidRDefault="009655C2">
      <w:pPr>
        <w:rPr>
          <w:i/>
          <w:iCs/>
        </w:rPr>
      </w:pPr>
    </w:p>
    <w:p w14:paraId="113D24B5" w14:textId="77777777" w:rsidR="00924A93" w:rsidRPr="0067024A" w:rsidRDefault="00924A93" w:rsidP="0067024A">
      <w:pPr>
        <w:pStyle w:val="ListParagraph"/>
        <w:numPr>
          <w:ilvl w:val="0"/>
          <w:numId w:val="13"/>
        </w:numPr>
        <w:ind w:left="-270"/>
        <w:rPr>
          <w:iCs/>
          <w:sz w:val="22"/>
          <w:szCs w:val="22"/>
        </w:rPr>
      </w:pPr>
      <w:r w:rsidRPr="0067024A">
        <w:rPr>
          <w:iCs/>
          <w:sz w:val="22"/>
          <w:szCs w:val="22"/>
        </w:rPr>
        <w:t>When was the last time laughter took hold of you and left you renewed?</w:t>
      </w:r>
    </w:p>
    <w:p w14:paraId="71B5E1C2" w14:textId="77777777" w:rsidR="00672F4F" w:rsidRPr="0067024A" w:rsidRDefault="00672F4F" w:rsidP="0067024A">
      <w:pPr>
        <w:ind w:left="-270" w:hanging="360"/>
        <w:rPr>
          <w:iCs/>
          <w:sz w:val="22"/>
          <w:szCs w:val="22"/>
        </w:rPr>
      </w:pPr>
    </w:p>
    <w:p w14:paraId="69A2BD8B" w14:textId="77777777" w:rsidR="00672F4F" w:rsidRPr="0067024A" w:rsidRDefault="00672F4F" w:rsidP="0067024A">
      <w:pPr>
        <w:pStyle w:val="ListParagraph"/>
        <w:numPr>
          <w:ilvl w:val="0"/>
          <w:numId w:val="13"/>
        </w:numPr>
        <w:ind w:left="-270"/>
        <w:rPr>
          <w:iCs/>
          <w:sz w:val="22"/>
          <w:szCs w:val="22"/>
        </w:rPr>
      </w:pPr>
      <w:r w:rsidRPr="0067024A">
        <w:rPr>
          <w:iCs/>
          <w:sz w:val="22"/>
          <w:szCs w:val="22"/>
        </w:rPr>
        <w:t>There are those who say renewing the world is the best path to renewing oneself</w:t>
      </w:r>
      <w:r w:rsidR="00FB324A">
        <w:rPr>
          <w:iCs/>
          <w:sz w:val="22"/>
          <w:szCs w:val="22"/>
        </w:rPr>
        <w:t>.  Are your attempts to renew</w:t>
      </w:r>
      <w:r w:rsidRPr="0067024A">
        <w:rPr>
          <w:iCs/>
          <w:sz w:val="22"/>
          <w:szCs w:val="22"/>
        </w:rPr>
        <w:t xml:space="preserve"> the world still renewing you?</w:t>
      </w:r>
    </w:p>
    <w:p w14:paraId="234E7742" w14:textId="77777777" w:rsidR="00924A93" w:rsidRPr="0067024A" w:rsidRDefault="00924A93" w:rsidP="0067024A">
      <w:pPr>
        <w:ind w:left="-270" w:hanging="360"/>
        <w:rPr>
          <w:iCs/>
          <w:sz w:val="22"/>
          <w:szCs w:val="22"/>
        </w:rPr>
      </w:pPr>
    </w:p>
    <w:p w14:paraId="1441D8D3" w14:textId="77777777" w:rsidR="009655C2" w:rsidRPr="0067024A" w:rsidRDefault="009655C2" w:rsidP="0067024A">
      <w:pPr>
        <w:pStyle w:val="ListParagraph"/>
        <w:numPr>
          <w:ilvl w:val="0"/>
          <w:numId w:val="13"/>
        </w:numPr>
        <w:ind w:left="-270"/>
        <w:rPr>
          <w:iCs/>
          <w:sz w:val="22"/>
          <w:szCs w:val="22"/>
        </w:rPr>
      </w:pPr>
      <w:r w:rsidRPr="0067024A">
        <w:rPr>
          <w:iCs/>
          <w:sz w:val="22"/>
          <w:szCs w:val="22"/>
        </w:rPr>
        <w:t>During fall, the trees turn their energy away from reaching out to the sun</w:t>
      </w:r>
      <w:r w:rsidR="000C0705" w:rsidRPr="0067024A">
        <w:rPr>
          <w:iCs/>
          <w:sz w:val="22"/>
          <w:szCs w:val="22"/>
        </w:rPr>
        <w:t>.  I</w:t>
      </w:r>
      <w:r w:rsidRPr="0067024A">
        <w:rPr>
          <w:iCs/>
          <w:sz w:val="22"/>
          <w:szCs w:val="22"/>
        </w:rPr>
        <w:t>nstead</w:t>
      </w:r>
      <w:r w:rsidR="000C0705" w:rsidRPr="0067024A">
        <w:rPr>
          <w:iCs/>
          <w:sz w:val="22"/>
          <w:szCs w:val="22"/>
        </w:rPr>
        <w:t>, they</w:t>
      </w:r>
      <w:r w:rsidRPr="0067024A">
        <w:rPr>
          <w:iCs/>
          <w:sz w:val="22"/>
          <w:szCs w:val="22"/>
        </w:rPr>
        <w:t xml:space="preserve"> let go of their leaves and</w:t>
      </w:r>
      <w:r w:rsidR="000C0705" w:rsidRPr="0067024A">
        <w:rPr>
          <w:iCs/>
          <w:sz w:val="22"/>
          <w:szCs w:val="22"/>
        </w:rPr>
        <w:t xml:space="preserve"> seek renewal in the dark soil where their roots live?</w:t>
      </w:r>
      <w:r w:rsidRPr="0067024A">
        <w:rPr>
          <w:iCs/>
          <w:sz w:val="22"/>
          <w:szCs w:val="22"/>
        </w:rPr>
        <w:t xml:space="preserve"> </w:t>
      </w:r>
      <w:r w:rsidR="000C0705" w:rsidRPr="0067024A">
        <w:rPr>
          <w:iCs/>
          <w:sz w:val="22"/>
          <w:szCs w:val="22"/>
        </w:rPr>
        <w:t xml:space="preserve">  Does this need to be a season of disconnecting, </w:t>
      </w:r>
      <w:r w:rsidR="0067024A" w:rsidRPr="0067024A">
        <w:rPr>
          <w:iCs/>
          <w:sz w:val="22"/>
          <w:szCs w:val="22"/>
        </w:rPr>
        <w:t>darkness</w:t>
      </w:r>
      <w:r w:rsidR="000C0705" w:rsidRPr="0067024A">
        <w:rPr>
          <w:iCs/>
          <w:sz w:val="22"/>
          <w:szCs w:val="22"/>
        </w:rPr>
        <w:t xml:space="preserve"> and turning in for you as well?</w:t>
      </w:r>
    </w:p>
    <w:p w14:paraId="3D27D2D2" w14:textId="77777777" w:rsidR="000C0705" w:rsidRPr="0067024A" w:rsidRDefault="000C0705" w:rsidP="0067024A">
      <w:pPr>
        <w:ind w:left="-270" w:hanging="360"/>
        <w:rPr>
          <w:iCs/>
          <w:sz w:val="22"/>
          <w:szCs w:val="22"/>
        </w:rPr>
      </w:pPr>
    </w:p>
    <w:p w14:paraId="3BCF96A9" w14:textId="77777777" w:rsidR="000C0705" w:rsidRPr="0067024A" w:rsidRDefault="000C0705" w:rsidP="0067024A">
      <w:pPr>
        <w:pStyle w:val="ListParagraph"/>
        <w:numPr>
          <w:ilvl w:val="0"/>
          <w:numId w:val="13"/>
        </w:numPr>
        <w:ind w:left="-270"/>
        <w:rPr>
          <w:iCs/>
          <w:sz w:val="22"/>
          <w:szCs w:val="22"/>
        </w:rPr>
      </w:pPr>
      <w:r w:rsidRPr="0067024A">
        <w:rPr>
          <w:iCs/>
          <w:sz w:val="22"/>
          <w:szCs w:val="22"/>
        </w:rPr>
        <w:t xml:space="preserve">Do you feel the call of renewal coming most strongly from your body or your spirit?  Or could it be that your spirit is expressing its hunger through your body? How </w:t>
      </w:r>
      <w:r w:rsidR="00FB324A">
        <w:rPr>
          <w:iCs/>
          <w:sz w:val="22"/>
          <w:szCs w:val="22"/>
        </w:rPr>
        <w:t>ha</w:t>
      </w:r>
      <w:r w:rsidRPr="0067024A">
        <w:rPr>
          <w:iCs/>
          <w:sz w:val="22"/>
          <w:szCs w:val="22"/>
        </w:rPr>
        <w:t>s your body grown tired</w:t>
      </w:r>
      <w:r w:rsidR="005B1956" w:rsidRPr="0067024A">
        <w:rPr>
          <w:iCs/>
          <w:sz w:val="22"/>
          <w:szCs w:val="22"/>
        </w:rPr>
        <w:t xml:space="preserve"> or pained? W</w:t>
      </w:r>
      <w:r w:rsidRPr="0067024A">
        <w:rPr>
          <w:iCs/>
          <w:sz w:val="22"/>
          <w:szCs w:val="22"/>
        </w:rPr>
        <w:t>hat is</w:t>
      </w:r>
      <w:r w:rsidR="005B1956" w:rsidRPr="0067024A">
        <w:rPr>
          <w:iCs/>
          <w:sz w:val="22"/>
          <w:szCs w:val="22"/>
        </w:rPr>
        <w:t xml:space="preserve"> that tiredness or pain</w:t>
      </w:r>
      <w:r w:rsidRPr="0067024A">
        <w:rPr>
          <w:iCs/>
          <w:sz w:val="22"/>
          <w:szCs w:val="22"/>
        </w:rPr>
        <w:t xml:space="preserve"> trying to say? </w:t>
      </w:r>
    </w:p>
    <w:p w14:paraId="25D3991A" w14:textId="77777777" w:rsidR="00D331FF" w:rsidRPr="0067024A" w:rsidRDefault="00D331FF" w:rsidP="0067024A">
      <w:pPr>
        <w:ind w:left="-270" w:hanging="360"/>
        <w:rPr>
          <w:iCs/>
          <w:sz w:val="22"/>
          <w:szCs w:val="22"/>
        </w:rPr>
      </w:pPr>
    </w:p>
    <w:p w14:paraId="41A54DC4" w14:textId="77777777" w:rsidR="00E5247E" w:rsidRPr="0067024A" w:rsidRDefault="000C0705" w:rsidP="0067024A">
      <w:pPr>
        <w:pStyle w:val="ListParagraph"/>
        <w:numPr>
          <w:ilvl w:val="0"/>
          <w:numId w:val="13"/>
        </w:numPr>
        <w:ind w:left="-270"/>
        <w:rPr>
          <w:iCs/>
          <w:sz w:val="22"/>
          <w:szCs w:val="22"/>
        </w:rPr>
      </w:pPr>
      <w:r w:rsidRPr="0067024A">
        <w:rPr>
          <w:iCs/>
          <w:sz w:val="22"/>
          <w:szCs w:val="22"/>
        </w:rPr>
        <w:t xml:space="preserve">Do you live your life </w:t>
      </w:r>
      <w:r w:rsidRPr="0067024A">
        <w:rPr>
          <w:iCs/>
          <w:sz w:val="22"/>
          <w:szCs w:val="22"/>
        </w:rPr>
        <w:t>“</w:t>
      </w:r>
      <w:r w:rsidRPr="0067024A">
        <w:rPr>
          <w:iCs/>
          <w:sz w:val="22"/>
          <w:szCs w:val="22"/>
        </w:rPr>
        <w:t>in the service of renewal?</w:t>
      </w:r>
      <w:r w:rsidRPr="0067024A">
        <w:rPr>
          <w:iCs/>
          <w:sz w:val="22"/>
          <w:szCs w:val="22"/>
        </w:rPr>
        <w:t>”</w:t>
      </w:r>
      <w:r w:rsidRPr="0067024A">
        <w:rPr>
          <w:iCs/>
          <w:sz w:val="22"/>
          <w:szCs w:val="22"/>
        </w:rPr>
        <w:t xml:space="preserve">  Do you even have a concept of what that means? Is something inside you wanting to figure that out?</w:t>
      </w:r>
    </w:p>
    <w:p w14:paraId="7DA53170" w14:textId="77777777" w:rsidR="000C0705" w:rsidRPr="0067024A" w:rsidRDefault="000C0705" w:rsidP="0067024A">
      <w:pPr>
        <w:ind w:left="-270" w:hanging="360"/>
        <w:rPr>
          <w:iCs/>
          <w:sz w:val="22"/>
          <w:szCs w:val="22"/>
        </w:rPr>
      </w:pPr>
    </w:p>
    <w:p w14:paraId="4566A2B4" w14:textId="77777777" w:rsidR="000C0705" w:rsidRPr="0067024A" w:rsidRDefault="000C0705" w:rsidP="0067024A">
      <w:pPr>
        <w:pStyle w:val="ListParagraph"/>
        <w:numPr>
          <w:ilvl w:val="0"/>
          <w:numId w:val="13"/>
        </w:numPr>
        <w:ind w:left="-270"/>
        <w:rPr>
          <w:iCs/>
          <w:sz w:val="22"/>
          <w:szCs w:val="22"/>
        </w:rPr>
      </w:pPr>
      <w:r w:rsidRPr="0067024A">
        <w:rPr>
          <w:iCs/>
          <w:sz w:val="22"/>
          <w:szCs w:val="22"/>
        </w:rPr>
        <w:t xml:space="preserve">Where has trust been broken in your life?  And is it time </w:t>
      </w:r>
      <w:r w:rsidR="005944ED" w:rsidRPr="0067024A">
        <w:rPr>
          <w:iCs/>
          <w:sz w:val="22"/>
          <w:szCs w:val="22"/>
        </w:rPr>
        <w:t>for that trust to finally be renewed?</w:t>
      </w:r>
    </w:p>
    <w:p w14:paraId="0D7CA78A" w14:textId="77777777" w:rsidR="005944ED" w:rsidRPr="0067024A" w:rsidRDefault="005944ED" w:rsidP="0067024A">
      <w:pPr>
        <w:ind w:left="-270" w:hanging="360"/>
        <w:rPr>
          <w:iCs/>
          <w:sz w:val="22"/>
          <w:szCs w:val="22"/>
        </w:rPr>
      </w:pPr>
    </w:p>
    <w:p w14:paraId="02340BF0" w14:textId="77777777" w:rsidR="005944ED" w:rsidRPr="0067024A" w:rsidRDefault="005944ED" w:rsidP="0067024A">
      <w:pPr>
        <w:pStyle w:val="ListParagraph"/>
        <w:numPr>
          <w:ilvl w:val="0"/>
          <w:numId w:val="13"/>
        </w:numPr>
        <w:ind w:left="-270"/>
        <w:rPr>
          <w:iCs/>
          <w:sz w:val="22"/>
          <w:szCs w:val="22"/>
        </w:rPr>
      </w:pPr>
      <w:r w:rsidRPr="0067024A">
        <w:rPr>
          <w:iCs/>
          <w:sz w:val="22"/>
          <w:szCs w:val="22"/>
        </w:rPr>
        <w:t>Are you holding on too tightly to grief? Is it possible that your holding onto grief is getting in the way of renewal?</w:t>
      </w:r>
      <w:r w:rsidR="00047C48" w:rsidRPr="0067024A">
        <w:rPr>
          <w:iCs/>
          <w:sz w:val="22"/>
          <w:szCs w:val="22"/>
        </w:rPr>
        <w:t xml:space="preserve"> Is it possible to now finally loosen your grip? </w:t>
      </w:r>
    </w:p>
    <w:p w14:paraId="21BAAF83" w14:textId="77777777" w:rsidR="005944ED" w:rsidRPr="0067024A" w:rsidRDefault="005944ED" w:rsidP="0067024A">
      <w:pPr>
        <w:ind w:left="-270" w:hanging="360"/>
        <w:rPr>
          <w:iCs/>
          <w:sz w:val="22"/>
          <w:szCs w:val="22"/>
        </w:rPr>
      </w:pPr>
    </w:p>
    <w:p w14:paraId="11EBE659" w14:textId="77777777" w:rsidR="005944ED" w:rsidRPr="0067024A" w:rsidRDefault="005944ED" w:rsidP="0067024A">
      <w:pPr>
        <w:pStyle w:val="ListParagraph"/>
        <w:numPr>
          <w:ilvl w:val="0"/>
          <w:numId w:val="13"/>
        </w:numPr>
        <w:ind w:left="-270"/>
        <w:rPr>
          <w:iCs/>
          <w:sz w:val="22"/>
          <w:szCs w:val="22"/>
        </w:rPr>
      </w:pPr>
      <w:r w:rsidRPr="0067024A">
        <w:rPr>
          <w:iCs/>
          <w:sz w:val="22"/>
          <w:szCs w:val="22"/>
        </w:rPr>
        <w:t>Is your avoidance of grief getting in the way of renewal?</w:t>
      </w:r>
    </w:p>
    <w:p w14:paraId="21F09FD4" w14:textId="77777777" w:rsidR="00FA4281" w:rsidRPr="0067024A" w:rsidRDefault="00FA4281" w:rsidP="0067024A">
      <w:pPr>
        <w:ind w:left="-270" w:hanging="360"/>
        <w:rPr>
          <w:iCs/>
          <w:sz w:val="22"/>
          <w:szCs w:val="22"/>
        </w:rPr>
      </w:pPr>
    </w:p>
    <w:p w14:paraId="27304409" w14:textId="77777777" w:rsidR="00FA4281" w:rsidRPr="0067024A" w:rsidRDefault="00FA4281" w:rsidP="0067024A">
      <w:pPr>
        <w:pStyle w:val="ListParagraph"/>
        <w:numPr>
          <w:ilvl w:val="0"/>
          <w:numId w:val="13"/>
        </w:numPr>
        <w:ind w:left="-270"/>
        <w:rPr>
          <w:iCs/>
          <w:sz w:val="22"/>
          <w:szCs w:val="22"/>
        </w:rPr>
      </w:pPr>
      <w:r w:rsidRPr="0067024A">
        <w:rPr>
          <w:iCs/>
          <w:sz w:val="22"/>
          <w:szCs w:val="22"/>
        </w:rPr>
        <w:t xml:space="preserve">Out of your hunger for renewal, are you tempted to run away?  </w:t>
      </w:r>
    </w:p>
    <w:p w14:paraId="01AED3B5" w14:textId="77777777" w:rsidR="00FA4281" w:rsidRPr="0067024A" w:rsidRDefault="00FA4281" w:rsidP="0067024A">
      <w:pPr>
        <w:ind w:left="-270" w:hanging="360"/>
        <w:rPr>
          <w:iCs/>
          <w:sz w:val="22"/>
          <w:szCs w:val="22"/>
        </w:rPr>
      </w:pPr>
    </w:p>
    <w:p w14:paraId="2AFC7057" w14:textId="77777777" w:rsidR="00FA4281" w:rsidRPr="0067024A" w:rsidRDefault="00FA4281" w:rsidP="0067024A">
      <w:pPr>
        <w:pStyle w:val="ListParagraph"/>
        <w:numPr>
          <w:ilvl w:val="0"/>
          <w:numId w:val="13"/>
        </w:numPr>
        <w:ind w:left="-270"/>
        <w:rPr>
          <w:iCs/>
          <w:sz w:val="22"/>
          <w:szCs w:val="22"/>
        </w:rPr>
      </w:pPr>
      <w:r w:rsidRPr="0067024A">
        <w:rPr>
          <w:iCs/>
          <w:sz w:val="22"/>
          <w:szCs w:val="22"/>
        </w:rPr>
        <w:t>Are you looking for things just to be fun again? Is it joy that has somehow fallen away?</w:t>
      </w:r>
    </w:p>
    <w:p w14:paraId="316E8C2E" w14:textId="77777777" w:rsidR="00FA4281" w:rsidRPr="0067024A" w:rsidRDefault="00FA4281" w:rsidP="0067024A">
      <w:pPr>
        <w:ind w:left="-270" w:hanging="360"/>
        <w:rPr>
          <w:iCs/>
          <w:sz w:val="22"/>
          <w:szCs w:val="22"/>
        </w:rPr>
      </w:pPr>
    </w:p>
    <w:p w14:paraId="790491A1" w14:textId="77777777" w:rsidR="00FA4281" w:rsidRPr="0067024A" w:rsidRDefault="00FA4281" w:rsidP="0067024A">
      <w:pPr>
        <w:pStyle w:val="ListParagraph"/>
        <w:numPr>
          <w:ilvl w:val="0"/>
          <w:numId w:val="13"/>
        </w:numPr>
        <w:ind w:left="-270"/>
        <w:rPr>
          <w:iCs/>
          <w:sz w:val="22"/>
          <w:szCs w:val="22"/>
        </w:rPr>
      </w:pPr>
      <w:r w:rsidRPr="0067024A">
        <w:rPr>
          <w:iCs/>
          <w:sz w:val="22"/>
          <w:szCs w:val="22"/>
        </w:rPr>
        <w:t>Do you even know what's missing?</w:t>
      </w:r>
    </w:p>
    <w:p w14:paraId="3F53D449" w14:textId="77777777" w:rsidR="00FA4281" w:rsidRPr="0067024A" w:rsidRDefault="00FA4281" w:rsidP="0067024A">
      <w:pPr>
        <w:ind w:left="-270" w:hanging="360"/>
        <w:rPr>
          <w:iCs/>
          <w:sz w:val="22"/>
          <w:szCs w:val="22"/>
        </w:rPr>
      </w:pPr>
    </w:p>
    <w:p w14:paraId="0E03C5AC" w14:textId="77777777" w:rsidR="00FA4281" w:rsidRPr="0067024A" w:rsidRDefault="00FA4281" w:rsidP="0067024A">
      <w:pPr>
        <w:pStyle w:val="ListParagraph"/>
        <w:numPr>
          <w:ilvl w:val="0"/>
          <w:numId w:val="13"/>
        </w:numPr>
        <w:ind w:left="-270"/>
        <w:rPr>
          <w:iCs/>
          <w:sz w:val="22"/>
          <w:szCs w:val="22"/>
        </w:rPr>
      </w:pPr>
      <w:r w:rsidRPr="0067024A">
        <w:rPr>
          <w:iCs/>
          <w:sz w:val="22"/>
          <w:szCs w:val="22"/>
        </w:rPr>
        <w:t>What scares you about renewal? What "cost" of changing or returning seems just too high?</w:t>
      </w:r>
    </w:p>
    <w:p w14:paraId="41C30019" w14:textId="77777777" w:rsidR="005944ED" w:rsidRPr="0067024A" w:rsidRDefault="005944ED" w:rsidP="0067024A">
      <w:pPr>
        <w:ind w:left="-270" w:hanging="360"/>
        <w:rPr>
          <w:iCs/>
          <w:sz w:val="22"/>
          <w:szCs w:val="22"/>
        </w:rPr>
      </w:pPr>
    </w:p>
    <w:p w14:paraId="70E783CA" w14:textId="77777777" w:rsidR="005944ED" w:rsidRPr="0067024A" w:rsidRDefault="005944ED" w:rsidP="0067024A">
      <w:pPr>
        <w:pStyle w:val="ListParagraph"/>
        <w:numPr>
          <w:ilvl w:val="0"/>
          <w:numId w:val="13"/>
        </w:numPr>
        <w:ind w:left="-270"/>
        <w:rPr>
          <w:iCs/>
          <w:sz w:val="22"/>
          <w:szCs w:val="22"/>
        </w:rPr>
      </w:pPr>
      <w:r w:rsidRPr="0067024A">
        <w:rPr>
          <w:iCs/>
          <w:sz w:val="22"/>
          <w:szCs w:val="22"/>
        </w:rPr>
        <w:t xml:space="preserve">Are your problems with </w:t>
      </w:r>
      <w:r w:rsidRPr="0067024A">
        <w:rPr>
          <w:iCs/>
          <w:sz w:val="22"/>
          <w:szCs w:val="22"/>
        </w:rPr>
        <w:t>“</w:t>
      </w:r>
      <w:r w:rsidRPr="0067024A">
        <w:rPr>
          <w:iCs/>
          <w:sz w:val="22"/>
          <w:szCs w:val="22"/>
        </w:rPr>
        <w:t>religion</w:t>
      </w:r>
      <w:r w:rsidRPr="0067024A">
        <w:rPr>
          <w:iCs/>
          <w:sz w:val="22"/>
          <w:szCs w:val="22"/>
        </w:rPr>
        <w:t>”</w:t>
      </w:r>
      <w:r w:rsidRPr="0067024A">
        <w:rPr>
          <w:iCs/>
          <w:sz w:val="22"/>
          <w:szCs w:val="22"/>
        </w:rPr>
        <w:t xml:space="preserve"> getting in the way of your spiritual renewal? Has your primary spiritual practice become rebelling against the religion of your past?</w:t>
      </w:r>
      <w:r w:rsidR="00047C48" w:rsidRPr="0067024A">
        <w:rPr>
          <w:iCs/>
          <w:sz w:val="22"/>
          <w:szCs w:val="22"/>
        </w:rPr>
        <w:t xml:space="preserve"> What's your balance between renewing and carving out your own spiritual path versus rebelling against your old one?</w:t>
      </w:r>
      <w:r w:rsidRPr="0067024A">
        <w:rPr>
          <w:iCs/>
          <w:sz w:val="22"/>
          <w:szCs w:val="22"/>
        </w:rPr>
        <w:t xml:space="preserve">  </w:t>
      </w:r>
    </w:p>
    <w:p w14:paraId="7CB7CBDF" w14:textId="77777777" w:rsidR="00047C48" w:rsidRPr="0067024A" w:rsidRDefault="00047C48" w:rsidP="0067024A">
      <w:pPr>
        <w:ind w:left="-270" w:hanging="360"/>
        <w:rPr>
          <w:iCs/>
          <w:sz w:val="22"/>
          <w:szCs w:val="22"/>
        </w:rPr>
      </w:pPr>
    </w:p>
    <w:p w14:paraId="32153501" w14:textId="77777777" w:rsidR="005B1956" w:rsidRPr="0067024A" w:rsidRDefault="005B1956" w:rsidP="0067024A">
      <w:pPr>
        <w:pStyle w:val="ListParagraph"/>
        <w:numPr>
          <w:ilvl w:val="0"/>
          <w:numId w:val="13"/>
        </w:numPr>
        <w:ind w:left="-270"/>
        <w:rPr>
          <w:iCs/>
          <w:sz w:val="22"/>
          <w:szCs w:val="22"/>
        </w:rPr>
      </w:pPr>
      <w:r w:rsidRPr="0067024A">
        <w:rPr>
          <w:iCs/>
          <w:sz w:val="22"/>
          <w:szCs w:val="22"/>
        </w:rPr>
        <w:t>Do you hunger to return to what was? Is that good? Or bad?</w:t>
      </w:r>
    </w:p>
    <w:p w14:paraId="729F3F1A" w14:textId="77777777" w:rsidR="00924A93" w:rsidRPr="0067024A" w:rsidRDefault="00924A93" w:rsidP="0067024A">
      <w:pPr>
        <w:ind w:left="-270" w:hanging="360"/>
        <w:rPr>
          <w:iCs/>
          <w:sz w:val="22"/>
          <w:szCs w:val="22"/>
        </w:rPr>
      </w:pPr>
    </w:p>
    <w:p w14:paraId="6244BD2F" w14:textId="77777777" w:rsidR="00E5247E" w:rsidRPr="0067024A" w:rsidRDefault="00924A93" w:rsidP="0067024A">
      <w:pPr>
        <w:pStyle w:val="ListParagraph"/>
        <w:numPr>
          <w:ilvl w:val="0"/>
          <w:numId w:val="13"/>
        </w:numPr>
        <w:ind w:left="-270"/>
        <w:rPr>
          <w:iCs/>
          <w:sz w:val="22"/>
          <w:szCs w:val="22"/>
        </w:rPr>
      </w:pPr>
      <w:r w:rsidRPr="0067024A">
        <w:rPr>
          <w:iCs/>
          <w:sz w:val="22"/>
          <w:szCs w:val="22"/>
        </w:rPr>
        <w:t>Do you wake in the morning feeling renewed? Or is it just "another damn day</w:t>
      </w:r>
      <w:r w:rsidRPr="0067024A">
        <w:rPr>
          <w:iCs/>
          <w:sz w:val="22"/>
          <w:szCs w:val="22"/>
        </w:rPr>
        <w:t>”</w:t>
      </w:r>
      <w:r w:rsidRPr="0067024A">
        <w:rPr>
          <w:iCs/>
          <w:sz w:val="22"/>
          <w:szCs w:val="22"/>
        </w:rPr>
        <w:t>? If so, what do you need to do about that?</w:t>
      </w:r>
    </w:p>
    <w:p w14:paraId="021A8DEB" w14:textId="77777777" w:rsidR="00E5247E" w:rsidRPr="0067024A" w:rsidRDefault="00E5247E" w:rsidP="0067024A">
      <w:pPr>
        <w:ind w:left="-270" w:hanging="360"/>
        <w:rPr>
          <w:sz w:val="22"/>
          <w:szCs w:val="22"/>
          <w:shd w:val="clear" w:color="auto" w:fill="FFFF00"/>
        </w:rPr>
      </w:pPr>
    </w:p>
    <w:p w14:paraId="4FC31BAE" w14:textId="77777777" w:rsidR="00E5247E" w:rsidRPr="0067024A" w:rsidRDefault="00FA4281" w:rsidP="0067024A">
      <w:pPr>
        <w:pStyle w:val="ListParagraph"/>
        <w:numPr>
          <w:ilvl w:val="0"/>
          <w:numId w:val="13"/>
        </w:numPr>
        <w:ind w:left="-270"/>
        <w:rPr>
          <w:iCs/>
          <w:sz w:val="22"/>
          <w:szCs w:val="22"/>
        </w:rPr>
      </w:pPr>
      <w:r w:rsidRPr="0067024A">
        <w:rPr>
          <w:iCs/>
          <w:sz w:val="22"/>
          <w:szCs w:val="22"/>
        </w:rPr>
        <w:t>There are those who say renewal requires repentance. Are you sure they are entirely wrong?</w:t>
      </w:r>
    </w:p>
    <w:p w14:paraId="0B09BB9B" w14:textId="77777777" w:rsidR="00FA4281" w:rsidRPr="0067024A" w:rsidRDefault="00FA4281" w:rsidP="0067024A">
      <w:pPr>
        <w:ind w:left="-270" w:hanging="360"/>
        <w:rPr>
          <w:iCs/>
          <w:sz w:val="22"/>
          <w:szCs w:val="22"/>
        </w:rPr>
      </w:pPr>
    </w:p>
    <w:p w14:paraId="0F6EE82D" w14:textId="77777777" w:rsidR="00E5247E" w:rsidRPr="00F3682A" w:rsidRDefault="0067024A" w:rsidP="00F3682A">
      <w:pPr>
        <w:pStyle w:val="ListParagraph"/>
        <w:numPr>
          <w:ilvl w:val="0"/>
          <w:numId w:val="13"/>
        </w:numPr>
        <w:ind w:left="-270"/>
        <w:rPr>
          <w:iCs/>
          <w:sz w:val="22"/>
          <w:szCs w:val="22"/>
        </w:rPr>
      </w:pPr>
      <w:r w:rsidRPr="0067024A">
        <w:rPr>
          <w:iCs/>
          <w:sz w:val="22"/>
          <w:szCs w:val="22"/>
        </w:rPr>
        <w:t>Has Grace/God/Life ever just come out of the blue and dumped spiritual renewal in your lap?  Is it trying to do that right now? Do you notice?</w:t>
      </w:r>
    </w:p>
    <w:p w14:paraId="2CCDC909" w14:textId="77777777" w:rsidR="00E5247E" w:rsidRDefault="00F7085D">
      <w:pPr>
        <w:pStyle w:val="FreeFormA"/>
        <w:jc w:val="center"/>
        <w:rPr>
          <w:rFonts w:ascii="Times New Roman Bold" w:eastAsia="Times New Roman Bold" w:hAnsi="Times New Roman Bold" w:cs="Times New Roman Bold"/>
          <w:color w:val="101010"/>
          <w:sz w:val="48"/>
          <w:szCs w:val="48"/>
          <w:u w:val="single" w:color="101010"/>
        </w:rPr>
      </w:pPr>
      <w:r>
        <w:rPr>
          <w:rFonts w:ascii="Times New Roman Bold"/>
          <w:color w:val="101010"/>
          <w:sz w:val="48"/>
          <w:szCs w:val="48"/>
          <w:u w:val="single" w:color="101010"/>
        </w:rPr>
        <w:lastRenderedPageBreak/>
        <w:t>Recommended Resources:</w:t>
      </w:r>
    </w:p>
    <w:p w14:paraId="6DA62B12" w14:textId="77777777" w:rsidR="00E5247E" w:rsidRDefault="00F7085D">
      <w:pPr>
        <w:ind w:left="540" w:right="540"/>
        <w:rPr>
          <w:i/>
          <w:iCs/>
        </w:rPr>
      </w:pPr>
      <w:r>
        <w:rPr>
          <w:i/>
          <w:iCs/>
        </w:rPr>
        <w:t xml:space="preserve">As always, this is not required reading.  We will not analyze or dissect these pieces in our group.  They are simply meant to get your thinking started, and maybe to open you to new ways of thinking about what it means to </w:t>
      </w:r>
      <w:r>
        <w:rPr>
          <w:rFonts w:hAnsi="Times New Roman"/>
          <w:i/>
          <w:iCs/>
        </w:rPr>
        <w:t>“</w:t>
      </w:r>
      <w:r>
        <w:rPr>
          <w:i/>
          <w:iCs/>
        </w:rPr>
        <w:t xml:space="preserve">be a people of </w:t>
      </w:r>
      <w:r w:rsidR="002A6E16">
        <w:rPr>
          <w:i/>
          <w:iCs/>
        </w:rPr>
        <w:t>renewal</w:t>
      </w:r>
      <w:r>
        <w:rPr>
          <w:i/>
          <w:iCs/>
        </w:rPr>
        <w:t>.</w:t>
      </w:r>
      <w:r>
        <w:rPr>
          <w:rFonts w:hAnsi="Times New Roman"/>
          <w:i/>
          <w:iCs/>
        </w:rPr>
        <w:t>”</w:t>
      </w:r>
    </w:p>
    <w:p w14:paraId="1ACF3259" w14:textId="77777777" w:rsidR="00E5247E" w:rsidRDefault="00E5247E">
      <w:pPr>
        <w:ind w:left="540" w:right="540"/>
        <w:rPr>
          <w:i/>
          <w:iCs/>
        </w:rPr>
      </w:pPr>
    </w:p>
    <w:p w14:paraId="19CB4DE3" w14:textId="77777777" w:rsidR="00E5247E" w:rsidRDefault="00E5247E">
      <w:pPr>
        <w:pStyle w:val="FreeFormB"/>
        <w:sectPr w:rsidR="00E5247E" w:rsidSect="0067024A">
          <w:headerReference w:type="default" r:id="rId19"/>
          <w:footerReference w:type="even" r:id="rId20"/>
          <w:footerReference w:type="default" r:id="rId21"/>
          <w:pgSz w:w="12240" w:h="15840"/>
          <w:pgMar w:top="1152" w:right="1170" w:bottom="1440" w:left="1800" w:header="720" w:footer="720" w:gutter="0"/>
          <w:cols w:space="720"/>
        </w:sectPr>
      </w:pPr>
    </w:p>
    <w:p w14:paraId="2777B0DE" w14:textId="77777777" w:rsidR="00E5247E" w:rsidRDefault="00F7085D">
      <w:pPr>
        <w:pStyle w:val="FreeFormB"/>
        <w:rPr>
          <w:rFonts w:ascii="Times New Roman Bold" w:eastAsia="Times New Roman Bold" w:hAnsi="Times New Roman Bold" w:cs="Times New Roman Bold"/>
          <w:color w:val="1A1A1A"/>
          <w:sz w:val="48"/>
          <w:szCs w:val="48"/>
          <w:u w:color="1A1A1A"/>
        </w:rPr>
      </w:pPr>
      <w:r>
        <w:rPr>
          <w:rFonts w:ascii="Times New Roman Bold"/>
          <w:color w:val="1A1A1A"/>
          <w:sz w:val="44"/>
          <w:szCs w:val="44"/>
          <w:u w:color="1A1A1A"/>
        </w:rPr>
        <w:lastRenderedPageBreak/>
        <w:t>First Thoughts</w:t>
      </w:r>
      <w:r>
        <w:rPr>
          <w:rFonts w:ascii="Times New Roman Bold"/>
          <w:color w:val="1A1A1A"/>
          <w:sz w:val="48"/>
          <w:szCs w:val="48"/>
          <w:u w:color="1A1A1A"/>
        </w:rPr>
        <w:t>:</w:t>
      </w:r>
    </w:p>
    <w:p w14:paraId="35C8FF5A" w14:textId="77777777" w:rsidR="00E5247E" w:rsidRDefault="00E5247E">
      <w:pPr>
        <w:pStyle w:val="FreeFormA"/>
        <w:ind w:left="468" w:right="360"/>
        <w:jc w:val="both"/>
        <w:rPr>
          <w:rFonts w:ascii="Times New Roman" w:eastAsia="Times New Roman" w:hAnsi="Times New Roman" w:cs="Times New Roman"/>
          <w:color w:val="1A1A1A"/>
          <w:sz w:val="20"/>
          <w:szCs w:val="20"/>
          <w:u w:color="1A1A1A"/>
        </w:rPr>
      </w:pPr>
    </w:p>
    <w:p w14:paraId="7AF8FD34" w14:textId="77777777" w:rsidR="00E5247E" w:rsidRDefault="00F7085D">
      <w:pPr>
        <w:shd w:val="clear" w:color="auto" w:fill="FFFFFF"/>
        <w:spacing w:line="300" w:lineRule="atLeast"/>
        <w:rPr>
          <w:u w:val="single"/>
        </w:rPr>
      </w:pPr>
      <w:r>
        <w:rPr>
          <w:u w:val="single"/>
        </w:rPr>
        <w:t>renewal n.</w:t>
      </w:r>
    </w:p>
    <w:p w14:paraId="3D16A81B" w14:textId="77777777" w:rsidR="00E5247E" w:rsidRDefault="00F7085D">
      <w:pPr>
        <w:numPr>
          <w:ilvl w:val="0"/>
          <w:numId w:val="3"/>
        </w:numPr>
        <w:tabs>
          <w:tab w:val="num" w:pos="720"/>
        </w:tabs>
        <w:ind w:left="720" w:hanging="360"/>
        <w:rPr>
          <w:rFonts w:eastAsia="Times New Roman" w:hAnsi="Times New Roman" w:cs="Times New Roman"/>
        </w:rPr>
      </w:pPr>
      <w:r>
        <w:t>the act of extending the period of time when something is effective or valid, the act of renewing something</w:t>
      </w:r>
    </w:p>
    <w:p w14:paraId="293BE329" w14:textId="77777777" w:rsidR="00E5247E" w:rsidRDefault="00F7085D">
      <w:pPr>
        <w:numPr>
          <w:ilvl w:val="0"/>
          <w:numId w:val="3"/>
        </w:numPr>
        <w:tabs>
          <w:tab w:val="num" w:pos="720"/>
        </w:tabs>
        <w:ind w:left="720" w:hanging="360"/>
        <w:rPr>
          <w:rFonts w:eastAsia="Times New Roman" w:hAnsi="Times New Roman" w:cs="Times New Roman"/>
        </w:rPr>
      </w:pPr>
      <w:r>
        <w:t>the state of being made new, fresh, or strong again, the state of being renewed</w:t>
      </w:r>
    </w:p>
    <w:p w14:paraId="79865D14" w14:textId="77777777" w:rsidR="00E5247E" w:rsidRDefault="00F7085D">
      <w:pPr>
        <w:pStyle w:val="NormalWeb"/>
        <w:spacing w:before="0" w:after="0"/>
        <w:rPr>
          <w:rFonts w:ascii="Times New Roman" w:eastAsia="Times New Roman" w:hAnsi="Times New Roman" w:cs="Times New Roman"/>
          <w:sz w:val="24"/>
          <w:szCs w:val="24"/>
        </w:rPr>
      </w:pPr>
      <w:r>
        <w:rPr>
          <w:rFonts w:ascii="Times New Roman"/>
          <w:sz w:val="24"/>
          <w:szCs w:val="24"/>
          <w:u w:val="single"/>
        </w:rPr>
        <w:t>synonyms</w:t>
      </w:r>
      <w:r>
        <w:rPr>
          <w:rFonts w:ascii="Times New Roman"/>
          <w:sz w:val="24"/>
          <w:szCs w:val="24"/>
        </w:rPr>
        <w:t>: Rebirth, regeneration, rejuvenation, restoration, resumption, revitalization, revival, awakening, recommencement, refilling, reformation, replenishment, resurrection, recharging, reopening</w:t>
      </w:r>
    </w:p>
    <w:p w14:paraId="32ADC985" w14:textId="77777777" w:rsidR="00E5247E" w:rsidRDefault="00E5247E"/>
    <w:p w14:paraId="5018B388" w14:textId="77777777" w:rsidR="00E5247E" w:rsidRDefault="00F7085D">
      <w:pPr>
        <w:pStyle w:val="FreeFormB"/>
        <w:rPr>
          <w:rFonts w:ascii="Times New Roman Bold" w:eastAsia="Times New Roman Bold" w:hAnsi="Times New Roman Bold" w:cs="Times New Roman Bold"/>
          <w:color w:val="1A1A1A"/>
          <w:sz w:val="44"/>
          <w:szCs w:val="44"/>
          <w:u w:color="1A1A1A"/>
        </w:rPr>
      </w:pPr>
      <w:r>
        <w:rPr>
          <w:rFonts w:ascii="Times New Roman Bold"/>
          <w:color w:val="1A1A1A"/>
          <w:sz w:val="44"/>
          <w:szCs w:val="44"/>
          <w:u w:color="1A1A1A"/>
        </w:rPr>
        <w:t>Wise Words:</w:t>
      </w:r>
    </w:p>
    <w:p w14:paraId="5EAC356E" w14:textId="77777777" w:rsidR="00CA664D" w:rsidRDefault="00CA664D"/>
    <w:p w14:paraId="0F8AB2AD" w14:textId="77777777" w:rsidR="00E5247E" w:rsidRPr="00E456F0" w:rsidRDefault="00F7085D">
      <w:r w:rsidRPr="00E456F0">
        <w:t>“</w:t>
      </w:r>
      <w:r w:rsidRPr="00E456F0">
        <w:t>In order to understand the world, one has to turn away from it on occasion.</w:t>
      </w:r>
      <w:r w:rsidRPr="00E456F0">
        <w:t>”</w:t>
      </w:r>
    </w:p>
    <w:p w14:paraId="56F55809" w14:textId="77777777" w:rsidR="00E5247E" w:rsidRPr="00E456F0" w:rsidRDefault="00F7085D">
      <w:r w:rsidRPr="00E456F0">
        <w:t>—</w:t>
      </w:r>
      <w:r w:rsidRPr="00E456F0">
        <w:t xml:space="preserve"> Albert Camus</w:t>
      </w:r>
    </w:p>
    <w:p w14:paraId="1D3F2C29" w14:textId="77777777" w:rsidR="00E5247E" w:rsidRPr="00E456F0" w:rsidRDefault="00E5247E"/>
    <w:p w14:paraId="1B8DE109" w14:textId="77777777" w:rsidR="00924A93" w:rsidRPr="00E456F0" w:rsidRDefault="00924A93" w:rsidP="00924A93">
      <w:r w:rsidRPr="00E456F0">
        <w:t>“</w:t>
      </w:r>
      <w:r w:rsidRPr="00E456F0">
        <w:t>It is always quietly thrilling to find yourself looking at a world you know well but have never seen from such an angle before.</w:t>
      </w:r>
      <w:r w:rsidRPr="00E456F0">
        <w:t>”</w:t>
      </w:r>
      <w:r w:rsidRPr="00E456F0">
        <w:t xml:space="preserve"> </w:t>
      </w:r>
      <w:r w:rsidRPr="00E456F0">
        <w:t>―</w:t>
      </w:r>
      <w:r w:rsidRPr="00E456F0">
        <w:t xml:space="preserve"> Bill Bryson</w:t>
      </w:r>
    </w:p>
    <w:p w14:paraId="2CFEDC54" w14:textId="77777777" w:rsidR="00924A93" w:rsidRPr="00E456F0" w:rsidRDefault="00924A93" w:rsidP="00924A93"/>
    <w:p w14:paraId="485755FC" w14:textId="77777777" w:rsidR="003976CB" w:rsidRDefault="00924A93" w:rsidP="00924A93">
      <w:r w:rsidRPr="00E456F0">
        <w:t>“</w:t>
      </w:r>
      <w:r w:rsidRPr="00E456F0">
        <w:t>If you want a new tomorrow, then make new choices today.</w:t>
      </w:r>
      <w:r w:rsidRPr="00E456F0">
        <w:t>”</w:t>
      </w:r>
      <w:r w:rsidRPr="00E456F0">
        <w:t xml:space="preserve"> </w:t>
      </w:r>
    </w:p>
    <w:p w14:paraId="598A8BB9" w14:textId="77777777" w:rsidR="00924A93" w:rsidRPr="00E456F0" w:rsidRDefault="00924A93" w:rsidP="00924A93">
      <w:r w:rsidRPr="00E456F0">
        <w:t>―</w:t>
      </w:r>
      <w:r w:rsidRPr="00E456F0">
        <w:t xml:space="preserve"> Tim Fargo</w:t>
      </w:r>
    </w:p>
    <w:p w14:paraId="331F169E" w14:textId="77777777" w:rsidR="00924A93" w:rsidRPr="00E456F0" w:rsidRDefault="00924A93" w:rsidP="00924A93"/>
    <w:p w14:paraId="4AB38024" w14:textId="77777777" w:rsidR="003976CB" w:rsidRDefault="00924A93" w:rsidP="00924A93">
      <w:r w:rsidRPr="00E456F0">
        <w:t>“</w:t>
      </w:r>
      <w:r w:rsidRPr="00E456F0">
        <w:t>There is nothing like returning to</w:t>
      </w:r>
      <w:r w:rsidR="008F6DB2">
        <w:t xml:space="preserve"> a</w:t>
      </w:r>
      <w:r w:rsidRPr="00E456F0">
        <w:t xml:space="preserve"> place that remains unchanged to find the ways in which you yourself have altered.</w:t>
      </w:r>
      <w:r w:rsidRPr="00E456F0">
        <w:t>”</w:t>
      </w:r>
      <w:r w:rsidRPr="00E456F0">
        <w:t xml:space="preserve"> </w:t>
      </w:r>
    </w:p>
    <w:p w14:paraId="6347CFA0" w14:textId="77777777" w:rsidR="00924A93" w:rsidRPr="00E456F0" w:rsidRDefault="00924A93" w:rsidP="00924A93">
      <w:r w:rsidRPr="00E456F0">
        <w:t>―</w:t>
      </w:r>
      <w:r w:rsidRPr="00E456F0">
        <w:t xml:space="preserve"> Nelson Mandela</w:t>
      </w:r>
    </w:p>
    <w:p w14:paraId="54F51234" w14:textId="77777777" w:rsidR="00924A93" w:rsidRPr="00E456F0" w:rsidRDefault="00924A93" w:rsidP="00924A93"/>
    <w:p w14:paraId="58C83001" w14:textId="77777777" w:rsidR="003976CB" w:rsidRDefault="00924A93" w:rsidP="00924A93">
      <w:r w:rsidRPr="00E456F0">
        <w:lastRenderedPageBreak/>
        <w:t>“</w:t>
      </w:r>
      <w:r w:rsidRPr="00E456F0">
        <w:t>We must be willing to get rid of the life we planned, so as to have the life that is waiting for us. The old skin has to be shed before the new one can come.</w:t>
      </w:r>
      <w:r w:rsidRPr="00E456F0">
        <w:t>”</w:t>
      </w:r>
      <w:r w:rsidRPr="00E456F0">
        <w:t xml:space="preserve"> </w:t>
      </w:r>
    </w:p>
    <w:p w14:paraId="12E66B69" w14:textId="77777777" w:rsidR="00924A93" w:rsidRPr="00E456F0" w:rsidRDefault="00924A93" w:rsidP="00924A93">
      <w:r w:rsidRPr="00E456F0">
        <w:t>―</w:t>
      </w:r>
      <w:r w:rsidRPr="00E456F0">
        <w:t xml:space="preserve"> Joseph Campbell</w:t>
      </w:r>
    </w:p>
    <w:p w14:paraId="2CB354D7" w14:textId="77777777" w:rsidR="00924A93" w:rsidRPr="00E456F0" w:rsidRDefault="00924A93"/>
    <w:p w14:paraId="76CA90B2" w14:textId="77777777" w:rsidR="00FA4281" w:rsidRPr="00E456F0" w:rsidRDefault="00F7085D">
      <w:r w:rsidRPr="00E456F0">
        <w:t>“</w:t>
      </w:r>
      <w:r w:rsidRPr="00E456F0">
        <w:t>Renewal is something I do often with library books. With books I buy an extension of time</w:t>
      </w:r>
      <w:r w:rsidR="00FA4281" w:rsidRPr="00E456F0">
        <w:t>.</w:t>
      </w:r>
      <w:r w:rsidRPr="00E456F0">
        <w:t xml:space="preserve"> </w:t>
      </w:r>
    </w:p>
    <w:p w14:paraId="541DFFA3" w14:textId="77777777" w:rsidR="00FA4281" w:rsidRPr="00E456F0" w:rsidRDefault="003976CB" w:rsidP="00FA4281">
      <w:r>
        <w:t>-</w:t>
      </w:r>
      <w:r w:rsidR="00FA4281" w:rsidRPr="00E456F0">
        <w:t>-Soul Matters Member</w:t>
      </w:r>
    </w:p>
    <w:p w14:paraId="1DE4FD8A" w14:textId="77777777" w:rsidR="00FA4281" w:rsidRPr="00E456F0" w:rsidRDefault="00FA4281"/>
    <w:p w14:paraId="74DF4B21" w14:textId="77777777" w:rsidR="00E5247E" w:rsidRPr="00E456F0" w:rsidRDefault="00F7085D">
      <w:r w:rsidRPr="00E456F0">
        <w:t>I have no template for these days, which I call 'sabbath days.' I stay home. If the</w:t>
      </w:r>
    </w:p>
    <w:p w14:paraId="35523370" w14:textId="77777777" w:rsidR="00E5247E" w:rsidRPr="00E456F0" w:rsidRDefault="00F7085D">
      <w:r w:rsidRPr="00E456F0">
        <w:t>weather is good, I open doors and windows, let the fresh air and sunshine in or the moist air of rain. I nap, eat whatever is in the refrigerator, read, listen to music, watch the birds, journal. I light candles in</w:t>
      </w:r>
      <w:r w:rsidR="00924A93" w:rsidRPr="00E456F0">
        <w:t xml:space="preserve"> </w:t>
      </w:r>
      <w:r w:rsidRPr="00E456F0">
        <w:t xml:space="preserve">the dark and pray. I fold laundry and move </w:t>
      </w:r>
      <w:r w:rsidR="00924A93" w:rsidRPr="00E456F0">
        <w:t xml:space="preserve">things around on the walls. </w:t>
      </w:r>
      <w:r w:rsidRPr="00E456F0">
        <w:t>I have a mantra that says "what you practice is what you have" and so all day long, I practice being present in the moment. When the</w:t>
      </w:r>
      <w:r w:rsidR="008F6DB2">
        <w:t xml:space="preserve"> </w:t>
      </w:r>
      <w:r w:rsidRPr="00E456F0">
        <w:t>past rise</w:t>
      </w:r>
      <w:r w:rsidR="00924A93" w:rsidRPr="00E456F0">
        <w:t xml:space="preserve">s up I welcome it, embrace then </w:t>
      </w:r>
      <w:r w:rsidRPr="00E456F0">
        <w:t>bid it adieu. When future possibilities tempt me into a reverie, I pull myself back from the equivalent of mental cotton candy. I luxuriate in</w:t>
      </w:r>
    </w:p>
    <w:p w14:paraId="2D8C32AB" w14:textId="77777777" w:rsidR="00E5247E" w:rsidRPr="00E456F0" w:rsidRDefault="00F7085D">
      <w:r w:rsidRPr="00E456F0">
        <w:t>the freedom of being untethered</w:t>
      </w:r>
      <w:r w:rsidR="00FA4281" w:rsidRPr="00E456F0">
        <w:t>.</w:t>
      </w:r>
    </w:p>
    <w:p w14:paraId="7680A1EF" w14:textId="77777777" w:rsidR="00E5247E" w:rsidRPr="00E456F0" w:rsidRDefault="00F7085D">
      <w:r w:rsidRPr="00E456F0">
        <w:t>----Soul Matters Member</w:t>
      </w:r>
    </w:p>
    <w:p w14:paraId="3FD14988" w14:textId="77777777" w:rsidR="00E5247E" w:rsidRPr="00E456F0" w:rsidRDefault="00E5247E"/>
    <w:p w14:paraId="5AFEBC0C" w14:textId="77777777" w:rsidR="00E5247E" w:rsidRPr="00E456F0" w:rsidRDefault="00F7085D">
      <w:r w:rsidRPr="00E456F0">
        <w:t>“</w:t>
      </w:r>
      <w:r w:rsidRPr="00E456F0">
        <w:t>Like a welcome summer rain, humor may suddenly cleanse and cool the earth, the air and you.</w:t>
      </w:r>
      <w:r w:rsidRPr="00E456F0">
        <w:t>”</w:t>
      </w:r>
    </w:p>
    <w:p w14:paraId="798109CC" w14:textId="77777777" w:rsidR="00E5247E" w:rsidRPr="00E456F0" w:rsidRDefault="00F7085D">
      <w:r w:rsidRPr="00E456F0">
        <w:t xml:space="preserve">- Langston Hughes </w:t>
      </w:r>
    </w:p>
    <w:p w14:paraId="6661D776" w14:textId="77777777" w:rsidR="00E5247E" w:rsidRPr="00E456F0" w:rsidRDefault="00E5247E"/>
    <w:p w14:paraId="5293A98D" w14:textId="77777777" w:rsidR="003976CB" w:rsidRDefault="003976CB">
      <w:r>
        <w:br w:type="page"/>
      </w:r>
    </w:p>
    <w:p w14:paraId="05DC5E58" w14:textId="77777777" w:rsidR="00E5247E" w:rsidRPr="00E456F0" w:rsidRDefault="00F7085D">
      <w:r w:rsidRPr="00E456F0">
        <w:lastRenderedPageBreak/>
        <w:t>“</w:t>
      </w:r>
      <w:r w:rsidRPr="00E456F0">
        <w:t xml:space="preserve">Every single cell in the human body replaces itself over a period of seven years. That means there's not even the smallest part of you now that was part of </w:t>
      </w:r>
    </w:p>
    <w:p w14:paraId="721BFA75" w14:textId="77777777" w:rsidR="003976CB" w:rsidRDefault="00F7085D">
      <w:r w:rsidRPr="00E456F0">
        <w:t>you seven years ago.</w:t>
      </w:r>
      <w:r w:rsidRPr="00E456F0">
        <w:t>”</w:t>
      </w:r>
      <w:r w:rsidRPr="00E456F0">
        <w:t xml:space="preserve"> </w:t>
      </w:r>
    </w:p>
    <w:p w14:paraId="366445F4" w14:textId="77777777" w:rsidR="00E5247E" w:rsidRPr="00E456F0" w:rsidRDefault="00F7085D">
      <w:r w:rsidRPr="00E456F0">
        <w:t>―</w:t>
      </w:r>
      <w:r w:rsidRPr="00E456F0">
        <w:t>Steven Hall, The Raw Shark Texts</w:t>
      </w:r>
    </w:p>
    <w:p w14:paraId="3FDC6766" w14:textId="77777777" w:rsidR="003976CB" w:rsidRDefault="003976CB"/>
    <w:p w14:paraId="05779205" w14:textId="77777777" w:rsidR="00672F4F" w:rsidRPr="00E456F0" w:rsidRDefault="00F7085D">
      <w:r w:rsidRPr="00E456F0">
        <w:t>“</w:t>
      </w:r>
      <w:r w:rsidRPr="00E456F0">
        <w:t>The care of the Earth is our most ancient and most worthy, and after all our most pleasing responsibility. To cherish what remains of it and to foster its renewal is our only hope.</w:t>
      </w:r>
      <w:r w:rsidRPr="00E456F0">
        <w:t>”</w:t>
      </w:r>
      <w:r w:rsidRPr="00E456F0">
        <w:t xml:space="preserve"> </w:t>
      </w:r>
    </w:p>
    <w:p w14:paraId="572974C0" w14:textId="77777777" w:rsidR="00E5247E" w:rsidRPr="00E456F0" w:rsidRDefault="00F7085D">
      <w:r w:rsidRPr="00E456F0">
        <w:t>―</w:t>
      </w:r>
      <w:r w:rsidRPr="00E456F0">
        <w:t xml:space="preserve"> Wendell Berry</w:t>
      </w:r>
    </w:p>
    <w:p w14:paraId="6C70C6A9" w14:textId="77777777" w:rsidR="00E5247E" w:rsidRPr="00E456F0" w:rsidRDefault="00E5247E"/>
    <w:p w14:paraId="3D82243A" w14:textId="77777777" w:rsidR="00672F4F" w:rsidRPr="00E456F0" w:rsidRDefault="00F7085D">
      <w:r w:rsidRPr="00E456F0">
        <w:t>“</w:t>
      </w:r>
      <w:r w:rsidRPr="00E456F0">
        <w:t>To own a bit of ground, to scratch it with a hoe, to plant seeds, and watch the renewal of life - this is the commonest delight of the race, t</w:t>
      </w:r>
      <w:r w:rsidR="00672F4F" w:rsidRPr="00E456F0">
        <w:t>he most satisfactory thing one</w:t>
      </w:r>
      <w:r w:rsidRPr="00E456F0">
        <w:t xml:space="preserve"> can do.</w:t>
      </w:r>
      <w:r w:rsidRPr="00E456F0">
        <w:t>”</w:t>
      </w:r>
      <w:r w:rsidRPr="00E456F0">
        <w:t xml:space="preserve"> </w:t>
      </w:r>
    </w:p>
    <w:p w14:paraId="44B48F06" w14:textId="77777777" w:rsidR="00E5247E" w:rsidRPr="00E456F0" w:rsidRDefault="00F7085D" w:rsidP="00672F4F">
      <w:r w:rsidRPr="00E456F0">
        <w:t>―</w:t>
      </w:r>
      <w:r w:rsidRPr="00E456F0">
        <w:t xml:space="preserve"> Charles Dudley Warner </w:t>
      </w:r>
    </w:p>
    <w:p w14:paraId="5DDFBDBB" w14:textId="77777777" w:rsidR="00672F4F" w:rsidRPr="00E456F0" w:rsidRDefault="00672F4F" w:rsidP="00672F4F"/>
    <w:p w14:paraId="6B7EA5FE" w14:textId="77777777" w:rsidR="00672F4F" w:rsidRPr="00E456F0" w:rsidRDefault="00672F4F" w:rsidP="00672F4F">
      <w:r w:rsidRPr="00E456F0">
        <w:t>“</w:t>
      </w:r>
      <w:r w:rsidRPr="00E456F0">
        <w:t>The thing is to love life, to love it even</w:t>
      </w:r>
    </w:p>
    <w:p w14:paraId="74B2F329" w14:textId="77777777" w:rsidR="00672F4F" w:rsidRPr="00E456F0" w:rsidRDefault="00672F4F" w:rsidP="00672F4F">
      <w:r w:rsidRPr="00E456F0">
        <w:t>when you have no stomach for it, and everything you've held dear crumbles like burnt paper in your hands,  your throat filled with the silt of it</w:t>
      </w:r>
      <w:r w:rsidRPr="00E456F0">
        <w:t>…</w:t>
      </w:r>
    </w:p>
    <w:p w14:paraId="10276FB2" w14:textId="77777777" w:rsidR="00672F4F" w:rsidRPr="00E456F0" w:rsidRDefault="00672F4F" w:rsidP="00672F4F">
      <w:r w:rsidRPr="00E456F0">
        <w:t xml:space="preserve">Then you hold life like a face between your palms, a plain face, no charming smile, no </w:t>
      </w:r>
      <w:r w:rsidR="008F6DB2">
        <w:t xml:space="preserve">violet eyes, and you say, yes, I </w:t>
      </w:r>
      <w:r w:rsidRPr="00E456F0">
        <w:t>will take you</w:t>
      </w:r>
      <w:r w:rsidR="008F6DB2">
        <w:t xml:space="preserve">, </w:t>
      </w:r>
      <w:r w:rsidRPr="00E456F0">
        <w:t>I will love you again.</w:t>
      </w:r>
      <w:r w:rsidRPr="00E456F0">
        <w:t>”</w:t>
      </w:r>
      <w:r w:rsidRPr="00E456F0">
        <w:t xml:space="preserve"> </w:t>
      </w:r>
    </w:p>
    <w:p w14:paraId="53F4C69F" w14:textId="77777777" w:rsidR="00672F4F" w:rsidRPr="00E456F0" w:rsidRDefault="003976CB" w:rsidP="00672F4F">
      <w:r>
        <w:t xml:space="preserve">-- </w:t>
      </w:r>
      <w:r w:rsidR="00672F4F" w:rsidRPr="00E456F0">
        <w:t>Ellen Bass</w:t>
      </w:r>
    </w:p>
    <w:p w14:paraId="70749C1F" w14:textId="77777777" w:rsidR="00E5247E" w:rsidRPr="00E456F0" w:rsidRDefault="00E5247E"/>
    <w:p w14:paraId="449653B6" w14:textId="77777777" w:rsidR="00E5247E" w:rsidRPr="00E456F0" w:rsidRDefault="00F7085D">
      <w:r w:rsidRPr="00E456F0">
        <w:t>Camas Lilies</w:t>
      </w:r>
    </w:p>
    <w:p w14:paraId="56165019" w14:textId="77777777" w:rsidR="00E5247E" w:rsidRPr="00E456F0" w:rsidRDefault="00F7085D">
      <w:r w:rsidRPr="00E456F0">
        <w:t xml:space="preserve">Consider the </w:t>
      </w:r>
      <w:r w:rsidR="008F6DB2" w:rsidRPr="00E456F0">
        <w:t>lilies</w:t>
      </w:r>
      <w:r w:rsidRPr="00E456F0">
        <w:t xml:space="preserve"> of the field,</w:t>
      </w:r>
    </w:p>
    <w:p w14:paraId="310BA6E6" w14:textId="77777777" w:rsidR="00E5247E" w:rsidRPr="00E456F0" w:rsidRDefault="00F7085D">
      <w:r w:rsidRPr="00E456F0">
        <w:t>the blue banks of camas opening</w:t>
      </w:r>
    </w:p>
    <w:p w14:paraId="270E9AE6" w14:textId="77777777" w:rsidR="00E5247E" w:rsidRPr="00E456F0" w:rsidRDefault="00F7085D">
      <w:r w:rsidRPr="00E456F0">
        <w:t>into acres of sky along the road.</w:t>
      </w:r>
    </w:p>
    <w:p w14:paraId="76593F1F" w14:textId="77777777" w:rsidR="00E5247E" w:rsidRPr="00E456F0" w:rsidRDefault="00F7085D">
      <w:r w:rsidRPr="00E456F0">
        <w:t>Would the longing to lie down</w:t>
      </w:r>
    </w:p>
    <w:p w14:paraId="58D772BC" w14:textId="77777777" w:rsidR="00E5247E" w:rsidRPr="00E456F0" w:rsidRDefault="00F7085D">
      <w:r w:rsidRPr="00E456F0">
        <w:t>and be washed by that beauty</w:t>
      </w:r>
    </w:p>
    <w:p w14:paraId="5C59747B" w14:textId="77777777" w:rsidR="00E5247E" w:rsidRPr="00E456F0" w:rsidRDefault="00F7085D">
      <w:r w:rsidRPr="00E456F0">
        <w:t>abate if you knew their usefulness,</w:t>
      </w:r>
    </w:p>
    <w:p w14:paraId="6ED678E2" w14:textId="77777777" w:rsidR="00E5247E" w:rsidRPr="00E456F0" w:rsidRDefault="00F7085D">
      <w:r w:rsidRPr="00E456F0">
        <w:t>how the natives ground their bulbs</w:t>
      </w:r>
    </w:p>
    <w:p w14:paraId="34E86D04" w14:textId="77777777" w:rsidR="00E5247E" w:rsidRPr="00E456F0" w:rsidRDefault="00F7085D">
      <w:r w:rsidRPr="00E456F0">
        <w:t>for flour, how the settlers</w:t>
      </w:r>
      <w:r w:rsidRPr="00E456F0">
        <w:t>’</w:t>
      </w:r>
      <w:r w:rsidRPr="00E456F0">
        <w:t xml:space="preserve"> hogs</w:t>
      </w:r>
    </w:p>
    <w:p w14:paraId="53AAF01E" w14:textId="77777777" w:rsidR="00E5247E" w:rsidRPr="00E456F0" w:rsidRDefault="00F7085D">
      <w:r w:rsidRPr="00E456F0">
        <w:t>uprooted them, grunting in gleeful</w:t>
      </w:r>
    </w:p>
    <w:p w14:paraId="5FCA9B8B" w14:textId="77777777" w:rsidR="00E5247E" w:rsidRPr="00E456F0" w:rsidRDefault="00F7085D">
      <w:r w:rsidRPr="00E456F0">
        <w:t>oblivion as the flowers fell?</w:t>
      </w:r>
    </w:p>
    <w:p w14:paraId="7ABE0BDE" w14:textId="77777777" w:rsidR="00E5247E" w:rsidRPr="00E456F0" w:rsidRDefault="00F7085D">
      <w:r w:rsidRPr="00E456F0">
        <w:t>And you</w:t>
      </w:r>
      <w:r w:rsidRPr="00E456F0">
        <w:t>—</w:t>
      </w:r>
      <w:r w:rsidRPr="00E456F0">
        <w:t>what of your rushed</w:t>
      </w:r>
    </w:p>
    <w:p w14:paraId="67DA44D3" w14:textId="77777777" w:rsidR="00E5247E" w:rsidRPr="00E456F0" w:rsidRDefault="00F7085D">
      <w:r w:rsidRPr="00E456F0">
        <w:t>and useful life? Imagine setting it all down</w:t>
      </w:r>
      <w:r w:rsidRPr="00E456F0">
        <w:t>—</w:t>
      </w:r>
    </w:p>
    <w:p w14:paraId="3B8F3230" w14:textId="77777777" w:rsidR="00E5247E" w:rsidRPr="00E456F0" w:rsidRDefault="00F7085D">
      <w:r w:rsidRPr="00E456F0">
        <w:lastRenderedPageBreak/>
        <w:t>papers, plans, appointments, everything</w:t>
      </w:r>
      <w:r w:rsidRPr="00E456F0">
        <w:t>—</w:t>
      </w:r>
    </w:p>
    <w:p w14:paraId="7F85259D" w14:textId="77777777" w:rsidR="00E5247E" w:rsidRPr="00E456F0" w:rsidRDefault="00F7085D">
      <w:r w:rsidRPr="00E456F0">
        <w:t xml:space="preserve">leaving only a note: </w:t>
      </w:r>
      <w:r w:rsidRPr="00E456F0">
        <w:t>“</w:t>
      </w:r>
      <w:r w:rsidRPr="00E456F0">
        <w:t>Gone</w:t>
      </w:r>
    </w:p>
    <w:p w14:paraId="3200F17F" w14:textId="77777777" w:rsidR="00E5247E" w:rsidRPr="00E456F0" w:rsidRDefault="00F7085D">
      <w:r w:rsidRPr="00E456F0">
        <w:t>to the fields to be lovely. Be back</w:t>
      </w:r>
    </w:p>
    <w:p w14:paraId="693D598B" w14:textId="77777777" w:rsidR="00E5247E" w:rsidRPr="00E456F0" w:rsidRDefault="00F7085D">
      <w:r w:rsidRPr="00E456F0">
        <w:t>when I</w:t>
      </w:r>
      <w:r w:rsidRPr="00E456F0">
        <w:t>’</w:t>
      </w:r>
      <w:r w:rsidRPr="00E456F0">
        <w:t>m through with blooming.</w:t>
      </w:r>
      <w:r w:rsidRPr="00E456F0">
        <w:t>”</w:t>
      </w:r>
    </w:p>
    <w:p w14:paraId="71A1237A" w14:textId="77777777" w:rsidR="00E5247E" w:rsidRPr="00E456F0" w:rsidRDefault="00F7085D">
      <w:r w:rsidRPr="00E456F0">
        <w:t>Even now, unneeded and uneaten,</w:t>
      </w:r>
    </w:p>
    <w:p w14:paraId="4DDAF46F" w14:textId="77777777" w:rsidR="00E5247E" w:rsidRPr="00E456F0" w:rsidRDefault="00F7085D">
      <w:r w:rsidRPr="00E456F0">
        <w:t>the camas lilies gaze out above the grass</w:t>
      </w:r>
    </w:p>
    <w:p w14:paraId="63E01C91" w14:textId="77777777" w:rsidR="00E5247E" w:rsidRPr="00E456F0" w:rsidRDefault="00F7085D">
      <w:r w:rsidRPr="00E456F0">
        <w:t>from their tender blue eyes.</w:t>
      </w:r>
    </w:p>
    <w:p w14:paraId="27B4C324" w14:textId="77777777" w:rsidR="00E5247E" w:rsidRPr="00E456F0" w:rsidRDefault="00F7085D">
      <w:r w:rsidRPr="00E456F0">
        <w:t>Even in sleep your life will shine.</w:t>
      </w:r>
    </w:p>
    <w:p w14:paraId="5CAEF519" w14:textId="77777777" w:rsidR="00E5247E" w:rsidRPr="00E456F0" w:rsidRDefault="00F7085D">
      <w:r w:rsidRPr="00E456F0">
        <w:t>Make no mistake. Of course</w:t>
      </w:r>
    </w:p>
    <w:p w14:paraId="3EFDA2B0" w14:textId="77777777" w:rsidR="00E5247E" w:rsidRPr="00E456F0" w:rsidRDefault="00F7085D">
      <w:r w:rsidRPr="00E456F0">
        <w:t>your work will always matter.</w:t>
      </w:r>
    </w:p>
    <w:p w14:paraId="23571547" w14:textId="77777777" w:rsidR="00E5247E" w:rsidRPr="00E456F0" w:rsidRDefault="00F7085D">
      <w:r w:rsidRPr="00E456F0">
        <w:t>Yet Solomon in all his glory</w:t>
      </w:r>
    </w:p>
    <w:p w14:paraId="5ED80860" w14:textId="77777777" w:rsidR="00E5247E" w:rsidRPr="00E456F0" w:rsidRDefault="00F7085D">
      <w:r w:rsidRPr="00E456F0">
        <w:t>was not arrayed like one of these.</w:t>
      </w:r>
    </w:p>
    <w:p w14:paraId="20C644EF" w14:textId="77777777" w:rsidR="00E5247E" w:rsidRPr="00E456F0" w:rsidRDefault="003976CB">
      <w:r>
        <w:t xml:space="preserve">-- </w:t>
      </w:r>
      <w:r w:rsidR="00F7085D" w:rsidRPr="00E456F0">
        <w:t xml:space="preserve">Lynn Ungar </w:t>
      </w:r>
    </w:p>
    <w:p w14:paraId="714F5A8A" w14:textId="77777777" w:rsidR="00E5247E" w:rsidRPr="00E456F0" w:rsidRDefault="00E5247E"/>
    <w:p w14:paraId="0C51588C" w14:textId="77777777" w:rsidR="00E5247E" w:rsidRDefault="00632B0E">
      <w:r>
        <w:t>“</w:t>
      </w:r>
      <w:r w:rsidR="00F7085D" w:rsidRPr="00E456F0">
        <w:t>XI</w:t>
      </w:r>
      <w:r>
        <w:t>”</w:t>
      </w:r>
      <w:r>
        <w:t xml:space="preserve"> by Wendell Berry</w:t>
      </w:r>
    </w:p>
    <w:p w14:paraId="27BEA271" w14:textId="77777777" w:rsidR="00632B0E" w:rsidRPr="00E456F0" w:rsidRDefault="00632B0E"/>
    <w:p w14:paraId="576A89A3" w14:textId="77777777" w:rsidR="00E5247E" w:rsidRDefault="00BD307D">
      <w:hyperlink r:id="rId22" w:history="1">
        <w:r w:rsidR="00632B0E" w:rsidRPr="00B51D38">
          <w:rPr>
            <w:rStyle w:val="Hyperlink"/>
          </w:rPr>
          <w:t>http://writersalmanac.publicradio.org/index.php?date=2014/06/18--</w:t>
        </w:r>
      </w:hyperlink>
    </w:p>
    <w:p w14:paraId="2D2F2216" w14:textId="77777777" w:rsidR="00632B0E" w:rsidRPr="00E456F0" w:rsidRDefault="00632B0E"/>
    <w:p w14:paraId="043B60BD" w14:textId="77777777" w:rsidR="00E5247E" w:rsidRDefault="00E5247E">
      <w:pPr>
        <w:pStyle w:val="FreeFormB"/>
        <w:rPr>
          <w:rFonts w:ascii="Times New Roman Bold" w:eastAsia="Times New Roman Bold" w:hAnsi="Times New Roman Bold" w:cs="Times New Roman Bold"/>
          <w:color w:val="1A1A1A"/>
          <w:sz w:val="44"/>
          <w:szCs w:val="44"/>
          <w:u w:color="1A1A1A"/>
        </w:rPr>
      </w:pPr>
    </w:p>
    <w:p w14:paraId="74FAF5B8" w14:textId="77777777" w:rsidR="0067024A" w:rsidRDefault="0067024A">
      <w:pPr>
        <w:rPr>
          <w:rFonts w:ascii="Times New Roman Bold"/>
          <w:color w:val="1A1A1A"/>
          <w:sz w:val="44"/>
          <w:szCs w:val="44"/>
          <w:u w:color="1A1A1A"/>
        </w:rPr>
      </w:pPr>
    </w:p>
    <w:p w14:paraId="5AB1837C" w14:textId="77777777" w:rsidR="00413FA6" w:rsidRDefault="00413FA6">
      <w:pPr>
        <w:rPr>
          <w:rFonts w:ascii="Times New Roman Bold"/>
          <w:color w:val="1A1A1A"/>
          <w:sz w:val="44"/>
          <w:szCs w:val="44"/>
          <w:u w:color="1A1A1A"/>
        </w:rPr>
      </w:pPr>
    </w:p>
    <w:p w14:paraId="670E1EC3" w14:textId="77777777" w:rsidR="00E5247E" w:rsidRDefault="001C6843">
      <w:pPr>
        <w:ind w:right="540"/>
        <w:rPr>
          <w:rFonts w:ascii="Times New Roman Bold" w:eastAsia="Times New Roman Bold" w:hAnsi="Times New Roman Bold" w:cs="Times New Roman Bold"/>
          <w:color w:val="1A1A1A"/>
          <w:sz w:val="44"/>
          <w:szCs w:val="44"/>
          <w:u w:color="1A1A1A"/>
        </w:rPr>
      </w:pPr>
      <w:r>
        <w:rPr>
          <w:rFonts w:ascii="Times New Roman Bold"/>
          <w:color w:val="1A1A1A"/>
          <w:sz w:val="44"/>
          <w:szCs w:val="44"/>
          <w:u w:color="1A1A1A"/>
        </w:rPr>
        <w:t>Videos &amp;</w:t>
      </w:r>
      <w:r w:rsidR="00F7085D">
        <w:rPr>
          <w:rFonts w:ascii="Times New Roman Bold"/>
          <w:color w:val="1A1A1A"/>
          <w:sz w:val="44"/>
          <w:szCs w:val="44"/>
          <w:u w:color="1A1A1A"/>
        </w:rPr>
        <w:t xml:space="preserve"> Online:</w:t>
      </w:r>
    </w:p>
    <w:p w14:paraId="23BEFC34" w14:textId="77777777" w:rsidR="00E5247E" w:rsidRDefault="00E5247E"/>
    <w:p w14:paraId="70DE16CD" w14:textId="77777777" w:rsidR="00E5247E" w:rsidRPr="00E456F0" w:rsidRDefault="00BD307D">
      <w:pPr>
        <w:pStyle w:val="NormalWeb"/>
        <w:spacing w:before="0" w:after="0"/>
        <w:rPr>
          <w:rFonts w:ascii="Times New Roman"/>
          <w:sz w:val="24"/>
          <w:szCs w:val="24"/>
        </w:rPr>
      </w:pPr>
      <w:hyperlink r:id="rId23" w:history="1">
        <w:r w:rsidR="00F7085D" w:rsidRPr="00FB324A">
          <w:rPr>
            <w:rStyle w:val="Hyperlink"/>
            <w:rFonts w:ascii="Times New Roman"/>
            <w:sz w:val="24"/>
            <w:szCs w:val="24"/>
          </w:rPr>
          <w:t>Tetley Renewal Stories</w:t>
        </w:r>
      </w:hyperlink>
      <w:r w:rsidR="00F7085D" w:rsidRPr="00E456F0">
        <w:rPr>
          <w:rFonts w:ascii="Times New Roman"/>
          <w:sz w:val="24"/>
          <w:szCs w:val="24"/>
        </w:rPr>
        <w:t xml:space="preserve"> - 4 videos about people who are focused on renewal in their community and making a positive change in the lives of others. </w:t>
      </w:r>
      <w:hyperlink r:id="rId24" w:history="1">
        <w:r w:rsidR="00F7085D" w:rsidRPr="00E456F0">
          <w:t>http://www.tetley.ca/en/video/tetley-renewal-stories</w:t>
        </w:r>
      </w:hyperlink>
      <w:r w:rsidR="00F7085D">
        <w:rPr>
          <w:rFonts w:ascii="Times New Roman"/>
          <w:sz w:val="24"/>
          <w:szCs w:val="24"/>
        </w:rPr>
        <w:t xml:space="preserve"> </w:t>
      </w:r>
    </w:p>
    <w:p w14:paraId="131DB45B" w14:textId="77777777" w:rsidR="00E5247E" w:rsidRDefault="00E5247E"/>
    <w:p w14:paraId="759CC087" w14:textId="77777777" w:rsidR="00E5247E" w:rsidRPr="00E456F0" w:rsidRDefault="00BD307D">
      <w:pPr>
        <w:pStyle w:val="NormalWeb"/>
        <w:spacing w:before="0" w:after="0"/>
        <w:rPr>
          <w:rFonts w:ascii="Times New Roman"/>
          <w:sz w:val="24"/>
          <w:szCs w:val="24"/>
        </w:rPr>
      </w:pPr>
      <w:hyperlink r:id="rId25" w:history="1">
        <w:r w:rsidR="00F7085D" w:rsidRPr="00FB324A">
          <w:rPr>
            <w:rStyle w:val="Hyperlink"/>
            <w:rFonts w:ascii="Times New Roman"/>
            <w:sz w:val="24"/>
            <w:szCs w:val="24"/>
          </w:rPr>
          <w:t>How I Brought a River, and My City, Back to Life</w:t>
        </w:r>
      </w:hyperlink>
      <w:r w:rsidR="00F7085D" w:rsidRPr="00E456F0">
        <w:rPr>
          <w:rFonts w:ascii="Times New Roman"/>
          <w:sz w:val="24"/>
          <w:szCs w:val="24"/>
        </w:rPr>
        <w:t xml:space="preserve">, Aziza Chaouni </w:t>
      </w:r>
    </w:p>
    <w:p w14:paraId="1992E119" w14:textId="77777777" w:rsidR="00E5247E" w:rsidRPr="00E456F0" w:rsidRDefault="00BD307D">
      <w:pPr>
        <w:pStyle w:val="NormalWeb"/>
        <w:spacing w:before="0" w:after="0"/>
        <w:rPr>
          <w:rFonts w:ascii="Times New Roman"/>
          <w:sz w:val="24"/>
          <w:szCs w:val="24"/>
        </w:rPr>
      </w:pPr>
      <w:hyperlink r:id="rId26" w:history="1">
        <w:r w:rsidR="00F7085D" w:rsidRPr="00E456F0">
          <w:t>http://www.ted.com/talks/aziza_chaouni_how_i_brought_a_river_and_my_city_back_to_life</w:t>
        </w:r>
      </w:hyperlink>
      <w:r w:rsidR="00F7085D">
        <w:rPr>
          <w:rFonts w:ascii="Times New Roman"/>
          <w:sz w:val="24"/>
          <w:szCs w:val="24"/>
        </w:rPr>
        <w:t xml:space="preserve"> </w:t>
      </w:r>
    </w:p>
    <w:p w14:paraId="32D23ED8" w14:textId="77777777" w:rsidR="00E5247E" w:rsidRDefault="00E5247E"/>
    <w:p w14:paraId="46C1B83D" w14:textId="77777777" w:rsidR="00682A17" w:rsidRPr="001C6843" w:rsidRDefault="00BD307D" w:rsidP="00682A17">
      <w:pPr>
        <w:rPr>
          <w:sz w:val="20"/>
          <w:szCs w:val="20"/>
        </w:rPr>
      </w:pPr>
      <w:hyperlink r:id="rId27" w:history="1">
        <w:r w:rsidR="00FB324A" w:rsidRPr="00FB324A">
          <w:rPr>
            <w:rStyle w:val="Hyperlink"/>
          </w:rPr>
          <w:t>The Mosaic Man</w:t>
        </w:r>
      </w:hyperlink>
      <w:hyperlink r:id="rId28" w:history="1">
        <w:r w:rsidR="00682A17" w:rsidRPr="001C6843">
          <w:rPr>
            <w:rStyle w:val="Hyperlink"/>
            <w:sz w:val="20"/>
            <w:szCs w:val="20"/>
          </w:rPr>
          <w:t>http://www.karmatube.org/videos.php?id=4369</w:t>
        </w:r>
      </w:hyperlink>
    </w:p>
    <w:p w14:paraId="10C5D8DA" w14:textId="77777777" w:rsidR="00682A17" w:rsidRDefault="00682A17" w:rsidP="00682A17">
      <w:r w:rsidRPr="00047C48">
        <w:t>"I am homeless for 25 years, at the mercy of my talent,</w:t>
      </w:r>
      <w:r w:rsidRPr="00047C48">
        <w:t>”</w:t>
      </w:r>
      <w:r w:rsidRPr="00047C48">
        <w:t xml:space="preserve"> says Jim Power. Jim found a creative outlet in creating hand-crafted mosaic artwork that he </w:t>
      </w:r>
      <w:r w:rsidRPr="00E456F0">
        <w:t>started posting on lampposts in Lower Manhattan</w:t>
      </w:r>
      <w:r w:rsidRPr="00E456F0">
        <w:t>’</w:t>
      </w:r>
      <w:r w:rsidRPr="00E456F0">
        <w:t>s Eastside</w:t>
      </w:r>
      <w:r w:rsidRPr="00047C48">
        <w:t xml:space="preserve">. The stories in </w:t>
      </w:r>
      <w:r w:rsidRPr="00047C48">
        <w:lastRenderedPageBreak/>
        <w:t>Jim</w:t>
      </w:r>
      <w:r w:rsidRPr="00047C48">
        <w:t>’</w:t>
      </w:r>
      <w:r>
        <w:t>s mosaics provided</w:t>
      </w:r>
      <w:r w:rsidRPr="00047C48">
        <w:t xml:space="preserve"> identity</w:t>
      </w:r>
      <w:r>
        <w:t xml:space="preserve"> and renewal</w:t>
      </w:r>
      <w:r w:rsidRPr="00047C48">
        <w:t xml:space="preserve"> for people in the Eastside. When the city threatened to destroy his work, the community rallied around Jim to protect the </w:t>
      </w:r>
      <w:r w:rsidRPr="00047C48">
        <w:t>“</w:t>
      </w:r>
      <w:r>
        <w:t>mosaic trail.</w:t>
      </w:r>
      <w:r w:rsidRPr="00047C48">
        <w:t xml:space="preserve">" </w:t>
      </w:r>
    </w:p>
    <w:p w14:paraId="111CCAC3" w14:textId="77777777" w:rsidR="00682A17" w:rsidRPr="00E456F0" w:rsidRDefault="00682A17">
      <w:pPr>
        <w:pStyle w:val="NormalWeb"/>
        <w:spacing w:before="0" w:after="0"/>
        <w:rPr>
          <w:rFonts w:ascii="Times New Roman"/>
          <w:sz w:val="24"/>
          <w:szCs w:val="24"/>
        </w:rPr>
      </w:pPr>
    </w:p>
    <w:p w14:paraId="189B4AB9" w14:textId="77777777" w:rsidR="001C6843" w:rsidRPr="00E456F0" w:rsidRDefault="00BD307D" w:rsidP="00682A17">
      <w:pPr>
        <w:pStyle w:val="NormalWeb"/>
        <w:spacing w:before="0" w:after="0"/>
        <w:rPr>
          <w:rFonts w:ascii="Times New Roman"/>
          <w:sz w:val="24"/>
          <w:szCs w:val="24"/>
        </w:rPr>
      </w:pPr>
      <w:hyperlink r:id="rId29" w:history="1">
        <w:r w:rsidR="00FB324A" w:rsidRPr="00FB324A">
          <w:rPr>
            <w:rStyle w:val="Hyperlink"/>
            <w:rFonts w:ascii="Times New Roman"/>
            <w:sz w:val="24"/>
            <w:szCs w:val="24"/>
          </w:rPr>
          <w:t>Renewal - A Reborn Colorado River Once Again Finds Her Path to the Sea</w:t>
        </w:r>
      </w:hyperlink>
      <w:r w:rsidR="00FB324A">
        <w:rPr>
          <w:rFonts w:ascii="Times New Roman"/>
          <w:sz w:val="24"/>
          <w:szCs w:val="24"/>
        </w:rPr>
        <w:t xml:space="preserve"> </w:t>
      </w:r>
      <w:hyperlink r:id="rId30" w:history="1">
        <w:r w:rsidR="00682A17" w:rsidRPr="00E456F0">
          <w:t>https://www.youtube.com/watch?v=TODV7FW746s</w:t>
        </w:r>
      </w:hyperlink>
    </w:p>
    <w:p w14:paraId="188E514F" w14:textId="77777777" w:rsidR="00682A17" w:rsidRPr="00E456F0" w:rsidRDefault="00682A17" w:rsidP="00682A17">
      <w:pPr>
        <w:pStyle w:val="NormalWeb"/>
        <w:spacing w:before="0" w:after="0"/>
        <w:rPr>
          <w:rFonts w:ascii="Times New Roman"/>
          <w:sz w:val="24"/>
          <w:szCs w:val="24"/>
        </w:rPr>
      </w:pPr>
      <w:r w:rsidRPr="00E456F0">
        <w:rPr>
          <w:rFonts w:ascii="Times New Roman"/>
          <w:sz w:val="24"/>
          <w:szCs w:val="24"/>
        </w:rPr>
        <w:t xml:space="preserve"> </w:t>
      </w:r>
    </w:p>
    <w:p w14:paraId="26D1FCB9" w14:textId="77777777" w:rsidR="00682A17" w:rsidRPr="00E456F0" w:rsidRDefault="00BD307D" w:rsidP="00682A17">
      <w:pPr>
        <w:pStyle w:val="NormalWeb"/>
        <w:spacing w:before="0" w:after="0"/>
        <w:rPr>
          <w:rFonts w:ascii="Times New Roman"/>
          <w:sz w:val="24"/>
          <w:szCs w:val="24"/>
        </w:rPr>
      </w:pPr>
      <w:hyperlink r:id="rId31" w:history="1">
        <w:r w:rsidR="00682A17" w:rsidRPr="00FB324A">
          <w:rPr>
            <w:rStyle w:val="Hyperlink"/>
            <w:rFonts w:ascii="Times New Roman"/>
            <w:sz w:val="24"/>
            <w:szCs w:val="24"/>
          </w:rPr>
          <w:t>Beware fellow plutocrats, the pitchforks are coming</w:t>
        </w:r>
      </w:hyperlink>
      <w:r w:rsidR="00682A17" w:rsidRPr="00E456F0">
        <w:rPr>
          <w:rFonts w:ascii="Times New Roman"/>
          <w:sz w:val="24"/>
          <w:szCs w:val="24"/>
        </w:rPr>
        <w:t>, Nick Hanauer</w:t>
      </w:r>
    </w:p>
    <w:p w14:paraId="60D90173" w14:textId="77777777" w:rsidR="00682A17" w:rsidRPr="00E456F0" w:rsidRDefault="00BD307D" w:rsidP="00682A17">
      <w:pPr>
        <w:pStyle w:val="NormalWeb"/>
        <w:spacing w:before="0" w:after="0"/>
        <w:rPr>
          <w:rFonts w:ascii="Times New Roman"/>
          <w:sz w:val="24"/>
          <w:szCs w:val="24"/>
        </w:rPr>
      </w:pPr>
      <w:hyperlink r:id="rId32" w:history="1">
        <w:r w:rsidR="00682A17" w:rsidRPr="00E456F0">
          <w:t>http://www.ted.com/talks/nick_hanauer_beware_fellow_plutocrats_the_pitchforks_are_coming</w:t>
        </w:r>
      </w:hyperlink>
      <w:r w:rsidR="001C6843">
        <w:rPr>
          <w:rFonts w:ascii="Times New Roman"/>
          <w:sz w:val="24"/>
          <w:szCs w:val="24"/>
        </w:rPr>
        <w:t xml:space="preserve">  Ideas on renewing our economy.</w:t>
      </w:r>
    </w:p>
    <w:p w14:paraId="0019741F" w14:textId="77777777" w:rsidR="00E5247E" w:rsidRDefault="00E5247E"/>
    <w:p w14:paraId="6B88667B" w14:textId="77777777" w:rsidR="00E5247E" w:rsidRPr="00E456F0" w:rsidRDefault="00BD307D">
      <w:pPr>
        <w:pStyle w:val="NormalWeb"/>
        <w:spacing w:before="0" w:after="0"/>
        <w:rPr>
          <w:rFonts w:ascii="Times New Roman"/>
          <w:sz w:val="24"/>
          <w:szCs w:val="24"/>
        </w:rPr>
      </w:pPr>
      <w:hyperlink r:id="rId33" w:history="1">
        <w:r w:rsidR="00F7085D" w:rsidRPr="00FB324A">
          <w:rPr>
            <w:rStyle w:val="Hyperlink"/>
            <w:rFonts w:ascii="Times New Roman"/>
            <w:sz w:val="24"/>
            <w:szCs w:val="24"/>
          </w:rPr>
          <w:t>This Invention Will Change the World</w:t>
        </w:r>
      </w:hyperlink>
      <w:r w:rsidR="00F7085D" w:rsidRPr="00E456F0">
        <w:rPr>
          <w:rFonts w:ascii="Times New Roman"/>
          <w:sz w:val="24"/>
          <w:szCs w:val="24"/>
        </w:rPr>
        <w:t xml:space="preserve"> </w:t>
      </w:r>
      <w:hyperlink r:id="rId34" w:history="1">
        <w:r w:rsidR="00F7085D" w:rsidRPr="00E456F0">
          <w:t>http://trendinghot.net/invention-will-change-world-just-watch/</w:t>
        </w:r>
      </w:hyperlink>
      <w:r w:rsidR="00F7085D" w:rsidRPr="00E456F0">
        <w:rPr>
          <w:rFonts w:ascii="Times New Roman"/>
          <w:sz w:val="24"/>
          <w:szCs w:val="24"/>
        </w:rPr>
        <w:t xml:space="preserve"> Renewing our </w:t>
      </w:r>
      <w:r w:rsidR="00737539" w:rsidRPr="00E456F0">
        <w:rPr>
          <w:rFonts w:ascii="Times New Roman"/>
          <w:sz w:val="24"/>
          <w:szCs w:val="24"/>
        </w:rPr>
        <w:t xml:space="preserve">earth </w:t>
      </w:r>
      <w:r w:rsidR="00F7085D" w:rsidRPr="00E456F0">
        <w:rPr>
          <w:rFonts w:ascii="Times New Roman"/>
          <w:sz w:val="24"/>
          <w:szCs w:val="24"/>
        </w:rPr>
        <w:t>home.</w:t>
      </w:r>
    </w:p>
    <w:p w14:paraId="6AD076BE" w14:textId="77777777" w:rsidR="00E5247E" w:rsidRDefault="00E5247E"/>
    <w:p w14:paraId="5A683A74" w14:textId="77777777" w:rsidR="00E5247E" w:rsidRPr="00E456F0" w:rsidRDefault="00BD307D">
      <w:pPr>
        <w:pStyle w:val="NormalWeb"/>
        <w:spacing w:before="0" w:after="0"/>
        <w:rPr>
          <w:rFonts w:ascii="Times New Roman"/>
          <w:sz w:val="24"/>
          <w:szCs w:val="24"/>
        </w:rPr>
      </w:pPr>
      <w:hyperlink r:id="rId35" w:history="1">
        <w:r w:rsidR="00F7085D" w:rsidRPr="00FB324A">
          <w:rPr>
            <w:rStyle w:val="Hyperlink"/>
            <w:rFonts w:ascii="Times New Roman"/>
            <w:sz w:val="24"/>
            <w:szCs w:val="24"/>
          </w:rPr>
          <w:t>Washed Ashore Project</w:t>
        </w:r>
      </w:hyperlink>
      <w:r w:rsidR="00F7085D" w:rsidRPr="00E456F0">
        <w:rPr>
          <w:rFonts w:ascii="Times New Roman"/>
          <w:sz w:val="24"/>
          <w:szCs w:val="24"/>
        </w:rPr>
        <w:t xml:space="preserve"> </w:t>
      </w:r>
      <w:hyperlink r:id="rId36" w:history="1">
        <w:r w:rsidR="00F7085D" w:rsidRPr="00E456F0">
          <w:t>http://www.karmatube.org/videos.php?id=4168</w:t>
        </w:r>
      </w:hyperlink>
      <w:r w:rsidR="00F7085D">
        <w:rPr>
          <w:rFonts w:ascii="Times New Roman"/>
          <w:sz w:val="24"/>
          <w:szCs w:val="24"/>
        </w:rPr>
        <w:t xml:space="preserve"> </w:t>
      </w:r>
    </w:p>
    <w:p w14:paraId="6B974F7A" w14:textId="77777777" w:rsidR="00E5247E" w:rsidRPr="00E456F0" w:rsidRDefault="00E5247E">
      <w:pPr>
        <w:pStyle w:val="NormalWeb"/>
        <w:spacing w:before="0" w:after="0"/>
        <w:rPr>
          <w:rFonts w:ascii="Times New Roman"/>
          <w:sz w:val="24"/>
          <w:szCs w:val="24"/>
        </w:rPr>
      </w:pPr>
    </w:p>
    <w:p w14:paraId="26D0E545" w14:textId="77777777" w:rsidR="00E5247E" w:rsidRPr="001C6843" w:rsidRDefault="00F7085D">
      <w:pPr>
        <w:pStyle w:val="FreeFormA"/>
        <w:rPr>
          <w:rFonts w:ascii="Times New Roman Bold"/>
          <w:color w:val="1A1A1A"/>
          <w:sz w:val="44"/>
          <w:szCs w:val="44"/>
          <w:u w:color="1A1A1A"/>
        </w:rPr>
      </w:pPr>
      <w:r w:rsidRPr="001C6843">
        <w:rPr>
          <w:rFonts w:ascii="Times New Roman Bold"/>
          <w:color w:val="1A1A1A"/>
          <w:sz w:val="44"/>
          <w:szCs w:val="44"/>
          <w:u w:color="1A1A1A"/>
        </w:rPr>
        <w:t>Articles:</w:t>
      </w:r>
    </w:p>
    <w:p w14:paraId="36F85BE9" w14:textId="77777777" w:rsidR="00E5247E" w:rsidRPr="00E456F0" w:rsidRDefault="00E5247E">
      <w:pPr>
        <w:pStyle w:val="NormalWeb"/>
        <w:spacing w:before="0" w:after="0"/>
        <w:rPr>
          <w:rFonts w:ascii="Times New Roman"/>
          <w:sz w:val="24"/>
          <w:szCs w:val="24"/>
        </w:rPr>
      </w:pPr>
    </w:p>
    <w:p w14:paraId="70EADD4C" w14:textId="77777777" w:rsidR="00E5247E" w:rsidRPr="00E456F0" w:rsidRDefault="00BD307D">
      <w:pPr>
        <w:pStyle w:val="NormalWeb"/>
        <w:spacing w:before="0" w:after="0"/>
        <w:rPr>
          <w:rFonts w:ascii="Times New Roman"/>
          <w:sz w:val="24"/>
          <w:szCs w:val="24"/>
        </w:rPr>
      </w:pPr>
      <w:hyperlink r:id="rId37" w:history="1">
        <w:r w:rsidR="00FB324A" w:rsidRPr="00FB324A">
          <w:rPr>
            <w:rStyle w:val="Hyperlink"/>
            <w:rFonts w:ascii="Times New Roman"/>
            <w:sz w:val="24"/>
            <w:szCs w:val="24"/>
          </w:rPr>
          <w:t>Humor as Tool in Non-Violent Conflict Resolution</w:t>
        </w:r>
      </w:hyperlink>
      <w:r w:rsidR="00FB324A">
        <w:rPr>
          <w:rFonts w:ascii="Times New Roman"/>
          <w:sz w:val="24"/>
          <w:szCs w:val="24"/>
        </w:rPr>
        <w:t xml:space="preserve"> </w:t>
      </w:r>
      <w:hyperlink r:id="rId38" w:history="1">
        <w:r w:rsidR="00F7085D" w:rsidRPr="00E456F0">
          <w:t>http://www.dailygood.org/story/769/humor-as-a-tool-in-conflict-resolution-michael-nagler-and-karen-ridd/</w:t>
        </w:r>
      </w:hyperlink>
      <w:r w:rsidR="00F7085D" w:rsidRPr="00E456F0">
        <w:rPr>
          <w:rFonts w:ascii="Times New Roman"/>
          <w:sz w:val="24"/>
          <w:szCs w:val="24"/>
        </w:rPr>
        <w:t xml:space="preserve"> How we can renew </w:t>
      </w:r>
      <w:r w:rsidR="00737539" w:rsidRPr="00E456F0">
        <w:rPr>
          <w:rFonts w:ascii="Times New Roman"/>
          <w:sz w:val="24"/>
          <w:szCs w:val="24"/>
        </w:rPr>
        <w:t xml:space="preserve">tense situations with laughter </w:t>
      </w:r>
      <w:r w:rsidR="00F7085D" w:rsidRPr="00E456F0">
        <w:rPr>
          <w:rFonts w:ascii="Times New Roman"/>
          <w:sz w:val="24"/>
          <w:szCs w:val="24"/>
        </w:rPr>
        <w:t>that leads to peace.</w:t>
      </w:r>
    </w:p>
    <w:p w14:paraId="7D389CC6" w14:textId="77777777" w:rsidR="00E5247E" w:rsidRDefault="00E5247E"/>
    <w:p w14:paraId="7FE354FB" w14:textId="77777777" w:rsidR="00E5247E" w:rsidRPr="00E456F0" w:rsidRDefault="00BD307D">
      <w:pPr>
        <w:pStyle w:val="NormalWeb"/>
        <w:spacing w:before="0" w:after="0"/>
        <w:rPr>
          <w:rFonts w:ascii="Times New Roman"/>
          <w:sz w:val="24"/>
          <w:szCs w:val="24"/>
        </w:rPr>
      </w:pPr>
      <w:hyperlink r:id="rId39" w:history="1">
        <w:r w:rsidR="00F7085D" w:rsidRPr="00FB324A">
          <w:rPr>
            <w:rStyle w:val="Hyperlink"/>
            <w:rFonts w:ascii="Times New Roman"/>
            <w:sz w:val="24"/>
            <w:szCs w:val="24"/>
          </w:rPr>
          <w:t xml:space="preserve">A Quiet Cheer for </w:t>
        </w:r>
        <w:r w:rsidR="00FB324A" w:rsidRPr="00FB324A">
          <w:rPr>
            <w:rStyle w:val="Hyperlink"/>
            <w:rFonts w:ascii="Times New Roman"/>
            <w:sz w:val="24"/>
            <w:szCs w:val="24"/>
          </w:rPr>
          <w:t>Solitude</w:t>
        </w:r>
      </w:hyperlink>
      <w:r w:rsidR="00F7085D" w:rsidRPr="00E456F0">
        <w:rPr>
          <w:rFonts w:ascii="Times New Roman"/>
          <w:sz w:val="24"/>
          <w:szCs w:val="24"/>
        </w:rPr>
        <w:t xml:space="preserve"> </w:t>
      </w:r>
      <w:hyperlink r:id="rId40" w:history="1">
        <w:r w:rsidR="00F7085D" w:rsidRPr="00E456F0">
          <w:rPr>
            <w:rFonts w:ascii="Times New Roman"/>
            <w:sz w:val="24"/>
            <w:szCs w:val="24"/>
          </w:rPr>
          <w:t>http://www.nytimes.com/2014/06/10/opinion/bruni-a-quiet-cheer-for-solitude.html?_r=0</w:t>
        </w:r>
      </w:hyperlink>
      <w:r w:rsidR="00F7085D" w:rsidRPr="00E456F0">
        <w:rPr>
          <w:rFonts w:ascii="Times New Roman"/>
          <w:sz w:val="24"/>
          <w:szCs w:val="24"/>
        </w:rPr>
        <w:t xml:space="preserve"> </w:t>
      </w:r>
      <w:r w:rsidR="00F7085D" w:rsidRPr="00E456F0">
        <w:rPr>
          <w:rFonts w:ascii="Times New Roman"/>
          <w:sz w:val="24"/>
          <w:szCs w:val="24"/>
        </w:rPr>
        <w:t> </w:t>
      </w:r>
    </w:p>
    <w:p w14:paraId="4F402788" w14:textId="77777777" w:rsidR="00E5247E" w:rsidRPr="00E456F0" w:rsidRDefault="00F7085D">
      <w:pPr>
        <w:pStyle w:val="NormalWeb"/>
        <w:spacing w:before="0" w:after="0"/>
        <w:rPr>
          <w:rFonts w:ascii="Times New Roman"/>
          <w:sz w:val="24"/>
          <w:szCs w:val="24"/>
        </w:rPr>
      </w:pPr>
      <w:r w:rsidRPr="00E456F0">
        <w:rPr>
          <w:rFonts w:ascii="Times New Roman"/>
          <w:sz w:val="24"/>
          <w:szCs w:val="24"/>
        </w:rPr>
        <w:t>A reflection on our leaders and how they do not set the example for renewal.</w:t>
      </w:r>
    </w:p>
    <w:p w14:paraId="6B395A1B" w14:textId="77777777" w:rsidR="00E5247E" w:rsidRDefault="00E5247E"/>
    <w:p w14:paraId="1242A583" w14:textId="77777777" w:rsidR="00E5247E" w:rsidRPr="00E456F0" w:rsidRDefault="00BD307D">
      <w:pPr>
        <w:pStyle w:val="NormalWeb"/>
        <w:spacing w:before="0" w:after="0"/>
        <w:rPr>
          <w:rFonts w:ascii="Times New Roman"/>
          <w:sz w:val="24"/>
          <w:szCs w:val="24"/>
        </w:rPr>
      </w:pPr>
      <w:hyperlink r:id="rId41" w:history="1">
        <w:r w:rsidR="00F7085D" w:rsidRPr="00FB324A">
          <w:rPr>
            <w:rStyle w:val="Hyperlink"/>
            <w:rFonts w:ascii="Times New Roman"/>
            <w:sz w:val="24"/>
            <w:szCs w:val="24"/>
          </w:rPr>
          <w:t>Play, Spirit, and Character</w:t>
        </w:r>
      </w:hyperlink>
      <w:r w:rsidR="00F7085D" w:rsidRPr="00E456F0">
        <w:rPr>
          <w:rFonts w:ascii="Times New Roman"/>
          <w:sz w:val="24"/>
          <w:szCs w:val="24"/>
        </w:rPr>
        <w:t xml:space="preserve"> </w:t>
      </w:r>
      <w:hyperlink r:id="rId42" w:history="1">
        <w:r w:rsidR="00F7085D" w:rsidRPr="00E456F0">
          <w:t>http://www.onbeing.org/program/play-spirit-and-character/143</w:t>
        </w:r>
      </w:hyperlink>
      <w:r w:rsidR="00F7085D" w:rsidRPr="00E456F0">
        <w:rPr>
          <w:rFonts w:ascii="Times New Roman"/>
          <w:sz w:val="24"/>
          <w:szCs w:val="24"/>
        </w:rPr>
        <w:t xml:space="preserve"> </w:t>
      </w:r>
    </w:p>
    <w:p w14:paraId="21D4550E" w14:textId="77777777" w:rsidR="00E5247E" w:rsidRPr="00E456F0" w:rsidRDefault="00F7085D">
      <w:pPr>
        <w:pStyle w:val="NormalWeb"/>
        <w:spacing w:before="0" w:after="0"/>
        <w:rPr>
          <w:rFonts w:ascii="Times New Roman"/>
          <w:sz w:val="24"/>
          <w:szCs w:val="24"/>
        </w:rPr>
      </w:pPr>
      <w:r w:rsidRPr="00E456F0">
        <w:rPr>
          <w:rFonts w:ascii="Times New Roman"/>
          <w:sz w:val="24"/>
          <w:szCs w:val="24"/>
        </w:rPr>
        <w:t>Many interpret play as a break from learning, but it</w:t>
      </w:r>
      <w:r w:rsidRPr="00E456F0">
        <w:rPr>
          <w:rFonts w:ascii="Times New Roman"/>
          <w:sz w:val="24"/>
          <w:szCs w:val="24"/>
        </w:rPr>
        <w:t>’</w:t>
      </w:r>
      <w:r w:rsidRPr="00E456F0">
        <w:rPr>
          <w:rFonts w:ascii="Times New Roman"/>
          <w:sz w:val="24"/>
          <w:szCs w:val="24"/>
        </w:rPr>
        <w:t xml:space="preserve">s actually where learning can take place. </w:t>
      </w:r>
    </w:p>
    <w:p w14:paraId="69CFB1FB" w14:textId="77777777" w:rsidR="00E5247E" w:rsidRDefault="00E5247E"/>
    <w:p w14:paraId="5FEBD75A" w14:textId="77777777" w:rsidR="00E5247E" w:rsidRPr="00E456F0" w:rsidRDefault="00BD307D">
      <w:pPr>
        <w:pStyle w:val="NormalWeb"/>
        <w:spacing w:before="0" w:after="0"/>
        <w:rPr>
          <w:rFonts w:ascii="Times New Roman"/>
          <w:sz w:val="24"/>
          <w:szCs w:val="24"/>
        </w:rPr>
      </w:pPr>
      <w:hyperlink r:id="rId43" w:history="1">
        <w:r w:rsidR="00F7085D" w:rsidRPr="00FB324A">
          <w:rPr>
            <w:rStyle w:val="Hyperlink"/>
            <w:rFonts w:ascii="Times New Roman"/>
            <w:sz w:val="24"/>
            <w:szCs w:val="24"/>
          </w:rPr>
          <w:t>20 Frustrations in Life You Need to Let Go Of</w:t>
        </w:r>
      </w:hyperlink>
      <w:r w:rsidR="00F7085D" w:rsidRPr="00E456F0">
        <w:rPr>
          <w:rFonts w:ascii="Times New Roman"/>
          <w:sz w:val="24"/>
          <w:szCs w:val="24"/>
        </w:rPr>
        <w:t xml:space="preserve"> </w:t>
      </w:r>
      <w:hyperlink r:id="rId44" w:history="1">
        <w:r w:rsidR="00F7085D" w:rsidRPr="00E456F0">
          <w:t>http://www.lifehack.org/articles/lifestyle/20-frustrations-life-you-need-let.html</w:t>
        </w:r>
      </w:hyperlink>
      <w:r w:rsidR="00F7085D" w:rsidRPr="00E456F0">
        <w:rPr>
          <w:rFonts w:ascii="Times New Roman"/>
          <w:sz w:val="24"/>
          <w:szCs w:val="24"/>
        </w:rPr>
        <w:t xml:space="preserve"> </w:t>
      </w:r>
    </w:p>
    <w:p w14:paraId="75B18A7C" w14:textId="77777777" w:rsidR="00E5247E" w:rsidRPr="00E456F0" w:rsidRDefault="00F7085D">
      <w:pPr>
        <w:pStyle w:val="NormalWeb"/>
        <w:spacing w:before="0" w:after="0"/>
        <w:rPr>
          <w:rFonts w:ascii="Times New Roman"/>
          <w:sz w:val="24"/>
          <w:szCs w:val="24"/>
        </w:rPr>
      </w:pPr>
      <w:r w:rsidRPr="00E456F0">
        <w:rPr>
          <w:rFonts w:ascii="Times New Roman"/>
          <w:sz w:val="24"/>
          <w:szCs w:val="24"/>
        </w:rPr>
        <w:t>Renew your body and mind by letting go of what</w:t>
      </w:r>
      <w:r w:rsidRPr="00E456F0">
        <w:rPr>
          <w:rFonts w:ascii="Times New Roman"/>
          <w:sz w:val="24"/>
          <w:szCs w:val="24"/>
        </w:rPr>
        <w:t>’</w:t>
      </w:r>
      <w:r w:rsidRPr="00E456F0">
        <w:rPr>
          <w:rFonts w:ascii="Times New Roman"/>
          <w:sz w:val="24"/>
          <w:szCs w:val="24"/>
        </w:rPr>
        <w:t>s holding you back.</w:t>
      </w:r>
    </w:p>
    <w:p w14:paraId="371A9B60" w14:textId="77777777" w:rsidR="00E5247E" w:rsidRDefault="00E5247E">
      <w:pPr>
        <w:rPr>
          <w:color w:val="1A1A1A"/>
          <w:u w:color="1A1A1A"/>
        </w:rPr>
      </w:pPr>
    </w:p>
    <w:p w14:paraId="12C7941C" w14:textId="77777777" w:rsidR="001C6843" w:rsidRPr="00FB324A" w:rsidRDefault="00F7085D" w:rsidP="00FB324A">
      <w:pPr>
        <w:ind w:right="540"/>
        <w:rPr>
          <w:rFonts w:ascii="Times New Roman Bold" w:eastAsia="Times New Roman Bold" w:hAnsi="Times New Roman Bold" w:cs="Times New Roman Bold"/>
          <w:color w:val="1A1A1A"/>
          <w:sz w:val="44"/>
          <w:szCs w:val="44"/>
          <w:u w:color="1A1A1A"/>
        </w:rPr>
      </w:pPr>
      <w:r>
        <w:rPr>
          <w:rFonts w:ascii="Times New Roman Bold"/>
          <w:color w:val="1A1A1A"/>
          <w:sz w:val="44"/>
          <w:szCs w:val="44"/>
          <w:u w:color="1A1A1A"/>
        </w:rPr>
        <w:t xml:space="preserve">Books: </w:t>
      </w:r>
    </w:p>
    <w:p w14:paraId="0D89AEAC" w14:textId="77777777" w:rsidR="00E5247E" w:rsidRPr="00E456F0" w:rsidRDefault="00F7085D">
      <w:r w:rsidRPr="00FB324A">
        <w:rPr>
          <w:i/>
        </w:rPr>
        <w:t>Renewal: A Little Book of Courage and Hope</w:t>
      </w:r>
      <w:r w:rsidRPr="00E456F0">
        <w:t xml:space="preserve"> by Eknath Easwaran</w:t>
      </w:r>
    </w:p>
    <w:p w14:paraId="75FEAE4F" w14:textId="77777777" w:rsidR="00E5247E" w:rsidRPr="00E456F0" w:rsidRDefault="00E5247E"/>
    <w:p w14:paraId="467204E2" w14:textId="77777777" w:rsidR="00E5247E" w:rsidRPr="00E456F0" w:rsidRDefault="00F7085D">
      <w:r w:rsidRPr="00FB324A">
        <w:rPr>
          <w:i/>
        </w:rPr>
        <w:t xml:space="preserve">The Sabbath </w:t>
      </w:r>
      <w:r w:rsidRPr="00E456F0">
        <w:t>by Abraham Joshua Heschel.</w:t>
      </w:r>
    </w:p>
    <w:p w14:paraId="1F32396E" w14:textId="77777777" w:rsidR="00E5247E" w:rsidRPr="00E456F0" w:rsidRDefault="00E5247E"/>
    <w:p w14:paraId="64D1F6F1" w14:textId="77777777" w:rsidR="00E5247E" w:rsidRPr="00E456F0" w:rsidRDefault="00F7085D">
      <w:r w:rsidRPr="00FB324A">
        <w:rPr>
          <w:i/>
        </w:rPr>
        <w:t>Sabbath: Finding Rest, Renewal, and Delight in Our Busy Lives</w:t>
      </w:r>
      <w:r w:rsidRPr="00E456F0">
        <w:t xml:space="preserve"> by Wayne Muller </w:t>
      </w:r>
    </w:p>
    <w:p w14:paraId="65FB6E6A" w14:textId="77777777" w:rsidR="00E5247E" w:rsidRPr="00E456F0" w:rsidRDefault="00E5247E"/>
    <w:p w14:paraId="79C7C3CD" w14:textId="77777777" w:rsidR="00737539" w:rsidRDefault="00737539">
      <w:r w:rsidRPr="00FB324A">
        <w:rPr>
          <w:i/>
        </w:rPr>
        <w:t>Quiet</w:t>
      </w:r>
      <w:r w:rsidRPr="00E456F0">
        <w:t xml:space="preserve"> by Susan Cain. For those of us who renew through quiet and retreat.</w:t>
      </w:r>
    </w:p>
    <w:p w14:paraId="7FAF93DE" w14:textId="77777777" w:rsidR="00FB324A" w:rsidRPr="00E456F0" w:rsidRDefault="00FB324A"/>
    <w:p w14:paraId="0DC8AA5B" w14:textId="77777777" w:rsidR="00E5247E" w:rsidRPr="00E456F0" w:rsidRDefault="00F7085D">
      <w:r w:rsidRPr="00FB324A">
        <w:rPr>
          <w:i/>
        </w:rPr>
        <w:t>Saying Goodbye: How Families Can Find Renewal Through Loss</w:t>
      </w:r>
      <w:r w:rsidRPr="00E456F0">
        <w:t xml:space="preserve"> by Barbara Okun and Joseph Nowinski</w:t>
      </w:r>
    </w:p>
    <w:p w14:paraId="663C1E87" w14:textId="77777777" w:rsidR="00E5247E" w:rsidRPr="00E456F0" w:rsidRDefault="00E5247E"/>
    <w:p w14:paraId="2B6C0719" w14:textId="77777777" w:rsidR="00E5247E" w:rsidRPr="00E456F0" w:rsidRDefault="00F7085D">
      <w:r w:rsidRPr="00FB324A">
        <w:rPr>
          <w:i/>
        </w:rPr>
        <w:t>The Circle of Simplicity: Return to the Good Life</w:t>
      </w:r>
      <w:r w:rsidRPr="00E456F0">
        <w:t xml:space="preserve"> by Cecile Andrews</w:t>
      </w:r>
    </w:p>
    <w:p w14:paraId="6A590CB1" w14:textId="77777777" w:rsidR="00E5247E" w:rsidRPr="00E456F0" w:rsidRDefault="00E5247E"/>
    <w:p w14:paraId="7548CE7F" w14:textId="77777777" w:rsidR="00E5247E" w:rsidRPr="00E456F0" w:rsidRDefault="00F7085D">
      <w:r w:rsidRPr="00FB324A">
        <w:rPr>
          <w:i/>
        </w:rPr>
        <w:t xml:space="preserve">A Hidden Wholeness: The Journey Toward an Undivided Life </w:t>
      </w:r>
      <w:r w:rsidRPr="00E456F0">
        <w:t>by Parker J. Palmer</w:t>
      </w:r>
    </w:p>
    <w:p w14:paraId="0526C312" w14:textId="77777777" w:rsidR="00E5247E" w:rsidRDefault="00E5247E">
      <w:pPr>
        <w:pStyle w:val="FreeFormA"/>
        <w:rPr>
          <w:rFonts w:ascii="Times New Roman Bold" w:eastAsia="Times New Roman Bold" w:hAnsi="Times New Roman Bold" w:cs="Times New Roman Bold"/>
          <w:color w:val="1A1A1A"/>
          <w:sz w:val="44"/>
          <w:szCs w:val="44"/>
          <w:u w:color="1A1A1A"/>
        </w:rPr>
      </w:pPr>
    </w:p>
    <w:p w14:paraId="3B16306D" w14:textId="77777777" w:rsidR="001C6843" w:rsidRPr="003B5D4E" w:rsidRDefault="00F7085D" w:rsidP="003B5D4E">
      <w:pPr>
        <w:pStyle w:val="FreeFormA"/>
        <w:rPr>
          <w:rFonts w:ascii="Times New Roman Bold" w:eastAsia="Times New Roman Bold" w:hAnsi="Times New Roman Bold" w:cs="Times New Roman Bold"/>
          <w:color w:val="1A1A1A"/>
          <w:sz w:val="44"/>
          <w:szCs w:val="44"/>
          <w:u w:color="1A1A1A"/>
        </w:rPr>
      </w:pPr>
      <w:r>
        <w:rPr>
          <w:rFonts w:ascii="Times New Roman Bold"/>
          <w:color w:val="1A1A1A"/>
          <w:sz w:val="44"/>
          <w:szCs w:val="44"/>
          <w:u w:color="1A1A1A"/>
        </w:rPr>
        <w:t>Movies:</w:t>
      </w:r>
    </w:p>
    <w:p w14:paraId="5D4CA9DA" w14:textId="77777777" w:rsidR="00E5247E" w:rsidRPr="00E456F0" w:rsidRDefault="00F7085D">
      <w:r w:rsidRPr="00E456F0">
        <w:t>Renewal, 2008</w:t>
      </w:r>
      <w:r w:rsidR="00FB324A">
        <w:t>:</w:t>
      </w:r>
      <w:r w:rsidRPr="00E456F0">
        <w:t xml:space="preserve"> This documentary captures the vitality and diversity of today</w:t>
      </w:r>
      <w:r w:rsidRPr="00E456F0">
        <w:t>’</w:t>
      </w:r>
      <w:r w:rsidRPr="00E456F0">
        <w:t>s religious-environmental activists.</w:t>
      </w:r>
    </w:p>
    <w:p w14:paraId="611CEB62" w14:textId="77777777" w:rsidR="00E5247E" w:rsidRPr="00E456F0" w:rsidRDefault="00E5247E"/>
    <w:p w14:paraId="2D7EEA9D" w14:textId="77777777" w:rsidR="00E5247E" w:rsidRPr="00E456F0" w:rsidRDefault="003B5D4E">
      <w:r>
        <w:t>Groundhog Day, 1993</w:t>
      </w:r>
      <w:r w:rsidR="00FB324A">
        <w:t>:</w:t>
      </w:r>
      <w:r w:rsidR="00F7085D" w:rsidRPr="00E456F0">
        <w:t xml:space="preserve"> A selfish weatherman realizes that if he only has one day to live, he needs to live it to its fullest.</w:t>
      </w:r>
    </w:p>
    <w:p w14:paraId="78FB64F8" w14:textId="77777777" w:rsidR="00E5247E" w:rsidRPr="00E456F0" w:rsidRDefault="00E5247E"/>
    <w:p w14:paraId="5F5D796D" w14:textId="77777777" w:rsidR="00E5247E" w:rsidRPr="00E456F0" w:rsidRDefault="00FB324A">
      <w:r>
        <w:t>Away We Go, 2009:</w:t>
      </w:r>
      <w:r w:rsidR="00F7085D" w:rsidRPr="00E456F0">
        <w:t xml:space="preserve"> A couple renews by starting over and looking for a new place to call home.</w:t>
      </w:r>
    </w:p>
    <w:p w14:paraId="200823D7" w14:textId="77777777" w:rsidR="00E5247E" w:rsidRPr="00E456F0" w:rsidRDefault="00E5247E"/>
    <w:p w14:paraId="7353AF64" w14:textId="77777777" w:rsidR="00E5247E" w:rsidRPr="00E456F0" w:rsidRDefault="00FB324A">
      <w:r>
        <w:lastRenderedPageBreak/>
        <w:t>Precious, 2009:</w:t>
      </w:r>
      <w:r w:rsidR="00F7085D" w:rsidRPr="00E456F0">
        <w:t xml:space="preserve"> A young woman seeks renewal from an abusive life to an inspiring life.</w:t>
      </w:r>
    </w:p>
    <w:p w14:paraId="6C7C89AF" w14:textId="77777777" w:rsidR="00E5247E" w:rsidRPr="00E456F0" w:rsidRDefault="00E5247E"/>
    <w:p w14:paraId="00BAF03F" w14:textId="77777777" w:rsidR="00E5247E" w:rsidRPr="00E456F0" w:rsidRDefault="00FB324A">
      <w:r>
        <w:t>Up, 2009:</w:t>
      </w:r>
      <w:r w:rsidR="00F7085D" w:rsidRPr="00E456F0">
        <w:t xml:space="preserve"> An animated film about the renewal of a dream and the possibility of friendship across the generations.</w:t>
      </w:r>
    </w:p>
    <w:p w14:paraId="1E9F4322" w14:textId="77777777" w:rsidR="00E5247E" w:rsidRDefault="00E5247E"/>
    <w:p w14:paraId="5EDF2334" w14:textId="77777777" w:rsidR="00E5247E" w:rsidRPr="00E456F0" w:rsidRDefault="00FB324A">
      <w:r>
        <w:t>Invictus, 2009:</w:t>
      </w:r>
      <w:r w:rsidR="00F7085D" w:rsidRPr="00E456F0">
        <w:t xml:space="preserve"> After years of apartheid and racism, Nelson Mandela emerges from prison seeking renewal for his country. The population of South Africa struggles in large and small ways with forgiveness. </w:t>
      </w:r>
    </w:p>
    <w:p w14:paraId="31565B8B" w14:textId="77777777" w:rsidR="00E5247E" w:rsidRDefault="00E52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5902B6F7" w14:textId="77777777" w:rsidR="003B5D4E" w:rsidRDefault="003B5D4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583208E8"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128C8AB2"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34B17D0C"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1816F98C"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44702E93"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1EB79884"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0462D500"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5E921AB1"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2616F343"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597F0796"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7952F2CF" w14:textId="77777777" w:rsidR="00632B0E" w:rsidRDefault="00632B0E" w:rsidP="00632B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Bold" w:eastAsia="Times New Roman Bold" w:hAnsi="Times New Roman Bold" w:cs="Times New Roman Bold"/>
          <w:color w:val="47771D"/>
          <w:u w:color="47771D"/>
        </w:rPr>
      </w:pPr>
    </w:p>
    <w:p w14:paraId="7E39EFEC" w14:textId="77777777" w:rsidR="00632B0E" w:rsidRPr="00453564" w:rsidRDefault="00632B0E" w:rsidP="00632B0E">
      <w:pPr>
        <w:ind w:right="720"/>
        <w:jc w:val="center"/>
        <w:rPr>
          <w:sz w:val="22"/>
          <w:lang w:bidi="x-none"/>
        </w:rPr>
      </w:pPr>
      <w:r w:rsidRPr="00453564">
        <w:rPr>
          <w:sz w:val="22"/>
          <w:lang w:bidi="x-none"/>
        </w:rPr>
        <w:t xml:space="preserve">Join our Soul Matters Facebook page to engage in the theme with participants from all around the US and Canada: </w:t>
      </w:r>
      <w:hyperlink r:id="rId45" w:history="1">
        <w:r w:rsidRPr="00453564">
          <w:rPr>
            <w:color w:val="0000FF"/>
            <w:sz w:val="22"/>
            <w:u w:val="single"/>
            <w:lang w:bidi="x-none"/>
          </w:rPr>
          <w:t>https://www.facebook.com/groups/soulmatters/</w:t>
        </w:r>
      </w:hyperlink>
    </w:p>
    <w:p w14:paraId="0FB63356" w14:textId="77777777" w:rsidR="00632B0E" w:rsidRPr="00453564" w:rsidRDefault="00632B0E" w:rsidP="00632B0E">
      <w:pPr>
        <w:ind w:right="720"/>
        <w:jc w:val="center"/>
        <w:rPr>
          <w:sz w:val="22"/>
          <w:lang w:bidi="x-none"/>
        </w:rPr>
      </w:pPr>
    </w:p>
    <w:p w14:paraId="5BDC34CB" w14:textId="77777777" w:rsidR="00632B0E" w:rsidRPr="00453564" w:rsidRDefault="00632B0E" w:rsidP="00632B0E">
      <w:pPr>
        <w:ind w:right="720"/>
        <w:jc w:val="center"/>
        <w:rPr>
          <w:i/>
          <w:sz w:val="22"/>
          <w:lang w:bidi="x-none"/>
        </w:rPr>
      </w:pPr>
      <w:r w:rsidRPr="00453564">
        <w:rPr>
          <w:i/>
          <w:sz w:val="22"/>
          <w:lang w:bidi="x-none"/>
        </w:rPr>
        <w:t>This packet is for use by Soul Matters Sharing Circle members. If you</w:t>
      </w:r>
      <w:r w:rsidRPr="00453564">
        <w:rPr>
          <w:i/>
          <w:sz w:val="22"/>
          <w:lang w:bidi="x-none"/>
        </w:rPr>
        <w:t>’</w:t>
      </w:r>
      <w:r w:rsidRPr="00453564">
        <w:rPr>
          <w:i/>
          <w:sz w:val="22"/>
          <w:lang w:bidi="x-none"/>
        </w:rPr>
        <w:t xml:space="preserve">ve enjoyed this packet and are not a part of Soul Matters or a Unitarian Universalist congregation, please learn </w:t>
      </w:r>
      <w:r>
        <w:rPr>
          <w:i/>
          <w:sz w:val="22"/>
          <w:lang w:bidi="x-none"/>
        </w:rPr>
        <w:t>more about how to join us, recei</w:t>
      </w:r>
      <w:r w:rsidRPr="00453564">
        <w:rPr>
          <w:i/>
          <w:sz w:val="22"/>
          <w:lang w:bidi="x-none"/>
        </w:rPr>
        <w:t xml:space="preserve">ve or use the material in these packets at </w:t>
      </w:r>
      <w:hyperlink r:id="rId46" w:history="1">
        <w:r w:rsidRPr="00453564">
          <w:rPr>
            <w:color w:val="0000FF"/>
            <w:sz w:val="22"/>
            <w:u w:val="single"/>
            <w:lang w:bidi="x-none"/>
          </w:rPr>
          <w:t>www.soulmatterssharingcircle.com</w:t>
        </w:r>
      </w:hyperlink>
    </w:p>
    <w:p w14:paraId="29E245AF" w14:textId="77777777" w:rsidR="001C6843" w:rsidRDefault="001C6843"/>
    <w:sectPr w:rsidR="001C6843" w:rsidSect="0067024A">
      <w:headerReference w:type="default" r:id="rId47"/>
      <w:footerReference w:type="default" r:id="rId48"/>
      <w:type w:val="continuous"/>
      <w:pgSz w:w="12240" w:h="15840"/>
      <w:pgMar w:top="1080" w:right="1800" w:bottom="108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CC7CE" w14:textId="77777777" w:rsidR="00585C8B" w:rsidRDefault="00585C8B">
      <w:r>
        <w:separator/>
      </w:r>
    </w:p>
  </w:endnote>
  <w:endnote w:type="continuationSeparator" w:id="0">
    <w:p w14:paraId="63F94684" w14:textId="77777777" w:rsidR="00585C8B" w:rsidRDefault="0058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0B94F" w14:textId="77777777" w:rsidR="00FB324A" w:rsidRDefault="00FB324A" w:rsidP="00DD2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2060F" w14:textId="77777777" w:rsidR="00FB324A" w:rsidRDefault="00FB324A" w:rsidP="001C68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2CC7" w14:textId="77777777" w:rsidR="00FB324A" w:rsidRDefault="00FB324A">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A5F6" w14:textId="77777777" w:rsidR="00FB324A" w:rsidRDefault="00FB324A" w:rsidP="00DD2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07D">
      <w:rPr>
        <w:rStyle w:val="PageNumber"/>
        <w:noProof/>
      </w:rPr>
      <w:t>8</w:t>
    </w:r>
    <w:r>
      <w:rPr>
        <w:rStyle w:val="PageNumber"/>
      </w:rPr>
      <w:fldChar w:fldCharType="end"/>
    </w:r>
  </w:p>
  <w:p w14:paraId="51E197B9" w14:textId="77777777" w:rsidR="00FB324A" w:rsidRDefault="00FB324A" w:rsidP="001C6843">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69EF0" w14:textId="77777777" w:rsidR="00585C8B" w:rsidRDefault="00585C8B">
      <w:r>
        <w:separator/>
      </w:r>
    </w:p>
  </w:footnote>
  <w:footnote w:type="continuationSeparator" w:id="0">
    <w:p w14:paraId="35D602A8" w14:textId="77777777" w:rsidR="00585C8B" w:rsidRDefault="00585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9CD81" w14:textId="77777777" w:rsidR="00FB324A" w:rsidRDefault="00FB324A">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3860" w14:textId="77777777" w:rsidR="00FB324A" w:rsidRDefault="00FB324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BEB"/>
    <w:multiLevelType w:val="multilevel"/>
    <w:tmpl w:val="76866786"/>
    <w:lvl w:ilvl="0">
      <w:numFmt w:val="bullet"/>
      <w:lvlText w:val="•"/>
      <w:lvlJc w:val="left"/>
      <w:rPr>
        <w:i/>
        <w:iCs/>
        <w:color w:val="000000"/>
        <w:position w:val="0"/>
        <w:u w:color="000000"/>
        <w:shd w:val="clear" w:color="auto" w:fill="00FF00"/>
        <w:rtl w:val="0"/>
      </w:rPr>
    </w:lvl>
    <w:lvl w:ilvl="1">
      <w:start w:val="1"/>
      <w:numFmt w:val="bullet"/>
      <w:lvlText w:val="o"/>
      <w:lvlJc w:val="left"/>
      <w:rPr>
        <w:i/>
        <w:iCs/>
        <w:color w:val="000000"/>
        <w:position w:val="0"/>
        <w:u w:color="000000"/>
        <w:shd w:val="clear" w:color="auto" w:fill="00FF00"/>
        <w:rtl w:val="0"/>
      </w:rPr>
    </w:lvl>
    <w:lvl w:ilvl="2">
      <w:start w:val="1"/>
      <w:numFmt w:val="bullet"/>
      <w:lvlText w:val="▪"/>
      <w:lvlJc w:val="left"/>
      <w:rPr>
        <w:i/>
        <w:iCs/>
        <w:color w:val="000000"/>
        <w:position w:val="0"/>
        <w:u w:color="000000"/>
        <w:shd w:val="clear" w:color="auto" w:fill="00FF00"/>
        <w:rtl w:val="0"/>
      </w:rPr>
    </w:lvl>
    <w:lvl w:ilvl="3">
      <w:start w:val="1"/>
      <w:numFmt w:val="bullet"/>
      <w:lvlText w:val="▪"/>
      <w:lvlJc w:val="left"/>
      <w:rPr>
        <w:i/>
        <w:iCs/>
        <w:color w:val="000000"/>
        <w:position w:val="0"/>
        <w:u w:color="000000"/>
        <w:shd w:val="clear" w:color="auto" w:fill="00FF00"/>
        <w:rtl w:val="0"/>
      </w:rPr>
    </w:lvl>
    <w:lvl w:ilvl="4">
      <w:start w:val="1"/>
      <w:numFmt w:val="bullet"/>
      <w:lvlText w:val="▪"/>
      <w:lvlJc w:val="left"/>
      <w:rPr>
        <w:i/>
        <w:iCs/>
        <w:color w:val="000000"/>
        <w:position w:val="0"/>
        <w:u w:color="000000"/>
        <w:shd w:val="clear" w:color="auto" w:fill="00FF00"/>
        <w:rtl w:val="0"/>
      </w:rPr>
    </w:lvl>
    <w:lvl w:ilvl="5">
      <w:start w:val="1"/>
      <w:numFmt w:val="bullet"/>
      <w:lvlText w:val="▪"/>
      <w:lvlJc w:val="left"/>
      <w:rPr>
        <w:i/>
        <w:iCs/>
        <w:color w:val="000000"/>
        <w:position w:val="0"/>
        <w:u w:color="000000"/>
        <w:shd w:val="clear" w:color="auto" w:fill="00FF00"/>
        <w:rtl w:val="0"/>
      </w:rPr>
    </w:lvl>
    <w:lvl w:ilvl="6">
      <w:start w:val="1"/>
      <w:numFmt w:val="bullet"/>
      <w:lvlText w:val="▪"/>
      <w:lvlJc w:val="left"/>
      <w:rPr>
        <w:i/>
        <w:iCs/>
        <w:color w:val="000000"/>
        <w:position w:val="0"/>
        <w:u w:color="000000"/>
        <w:shd w:val="clear" w:color="auto" w:fill="00FF00"/>
        <w:rtl w:val="0"/>
      </w:rPr>
    </w:lvl>
    <w:lvl w:ilvl="7">
      <w:start w:val="1"/>
      <w:numFmt w:val="bullet"/>
      <w:lvlText w:val="▪"/>
      <w:lvlJc w:val="left"/>
      <w:rPr>
        <w:i/>
        <w:iCs/>
        <w:color w:val="000000"/>
        <w:position w:val="0"/>
        <w:u w:color="000000"/>
        <w:shd w:val="clear" w:color="auto" w:fill="00FF00"/>
        <w:rtl w:val="0"/>
      </w:rPr>
    </w:lvl>
    <w:lvl w:ilvl="8">
      <w:start w:val="1"/>
      <w:numFmt w:val="bullet"/>
      <w:lvlText w:val="▪"/>
      <w:lvlJc w:val="left"/>
      <w:rPr>
        <w:i/>
        <w:iCs/>
        <w:color w:val="000000"/>
        <w:position w:val="0"/>
        <w:u w:color="000000"/>
        <w:shd w:val="clear" w:color="auto" w:fill="00FF00"/>
        <w:rtl w:val="0"/>
      </w:rPr>
    </w:lvl>
  </w:abstractNum>
  <w:abstractNum w:abstractNumId="1">
    <w:nsid w:val="0A840EE0"/>
    <w:multiLevelType w:val="multilevel"/>
    <w:tmpl w:val="B5843FC6"/>
    <w:lvl w:ilvl="0">
      <w:numFmt w:val="bullet"/>
      <w:lvlText w:val="•"/>
      <w:lvlJc w:val="left"/>
      <w:rPr>
        <w:i/>
        <w:iCs/>
        <w:color w:val="000000"/>
        <w:position w:val="0"/>
        <w:u w:color="000000"/>
        <w:shd w:val="clear" w:color="auto" w:fill="00FF00"/>
        <w:rtl w:val="0"/>
      </w:rPr>
    </w:lvl>
    <w:lvl w:ilvl="1">
      <w:start w:val="1"/>
      <w:numFmt w:val="bullet"/>
      <w:lvlText w:val="o"/>
      <w:lvlJc w:val="left"/>
      <w:rPr>
        <w:i/>
        <w:iCs/>
        <w:color w:val="000000"/>
        <w:position w:val="0"/>
        <w:u w:color="000000"/>
        <w:shd w:val="clear" w:color="auto" w:fill="00FF00"/>
        <w:rtl w:val="0"/>
      </w:rPr>
    </w:lvl>
    <w:lvl w:ilvl="2">
      <w:start w:val="1"/>
      <w:numFmt w:val="bullet"/>
      <w:lvlText w:val="▪"/>
      <w:lvlJc w:val="left"/>
      <w:rPr>
        <w:i/>
        <w:iCs/>
        <w:color w:val="000000"/>
        <w:position w:val="0"/>
        <w:u w:color="000000"/>
        <w:shd w:val="clear" w:color="auto" w:fill="00FF00"/>
        <w:rtl w:val="0"/>
      </w:rPr>
    </w:lvl>
    <w:lvl w:ilvl="3">
      <w:start w:val="1"/>
      <w:numFmt w:val="bullet"/>
      <w:lvlText w:val="▪"/>
      <w:lvlJc w:val="left"/>
      <w:rPr>
        <w:i/>
        <w:iCs/>
        <w:color w:val="000000"/>
        <w:position w:val="0"/>
        <w:u w:color="000000"/>
        <w:shd w:val="clear" w:color="auto" w:fill="00FF00"/>
        <w:rtl w:val="0"/>
      </w:rPr>
    </w:lvl>
    <w:lvl w:ilvl="4">
      <w:start w:val="1"/>
      <w:numFmt w:val="bullet"/>
      <w:lvlText w:val="▪"/>
      <w:lvlJc w:val="left"/>
      <w:rPr>
        <w:i/>
        <w:iCs/>
        <w:color w:val="000000"/>
        <w:position w:val="0"/>
        <w:u w:color="000000"/>
        <w:shd w:val="clear" w:color="auto" w:fill="00FF00"/>
        <w:rtl w:val="0"/>
      </w:rPr>
    </w:lvl>
    <w:lvl w:ilvl="5">
      <w:start w:val="1"/>
      <w:numFmt w:val="bullet"/>
      <w:lvlText w:val="▪"/>
      <w:lvlJc w:val="left"/>
      <w:rPr>
        <w:i/>
        <w:iCs/>
        <w:color w:val="000000"/>
        <w:position w:val="0"/>
        <w:u w:color="000000"/>
        <w:shd w:val="clear" w:color="auto" w:fill="00FF00"/>
        <w:rtl w:val="0"/>
      </w:rPr>
    </w:lvl>
    <w:lvl w:ilvl="6">
      <w:start w:val="1"/>
      <w:numFmt w:val="bullet"/>
      <w:lvlText w:val="▪"/>
      <w:lvlJc w:val="left"/>
      <w:rPr>
        <w:i/>
        <w:iCs/>
        <w:color w:val="000000"/>
        <w:position w:val="0"/>
        <w:u w:color="000000"/>
        <w:shd w:val="clear" w:color="auto" w:fill="00FF00"/>
        <w:rtl w:val="0"/>
      </w:rPr>
    </w:lvl>
    <w:lvl w:ilvl="7">
      <w:start w:val="1"/>
      <w:numFmt w:val="bullet"/>
      <w:lvlText w:val="▪"/>
      <w:lvlJc w:val="left"/>
      <w:rPr>
        <w:i/>
        <w:iCs/>
        <w:color w:val="000000"/>
        <w:position w:val="0"/>
        <w:u w:color="000000"/>
        <w:shd w:val="clear" w:color="auto" w:fill="00FF00"/>
        <w:rtl w:val="0"/>
      </w:rPr>
    </w:lvl>
    <w:lvl w:ilvl="8">
      <w:start w:val="1"/>
      <w:numFmt w:val="bullet"/>
      <w:lvlText w:val="▪"/>
      <w:lvlJc w:val="left"/>
      <w:rPr>
        <w:i/>
        <w:iCs/>
        <w:color w:val="000000"/>
        <w:position w:val="0"/>
        <w:u w:color="000000"/>
        <w:shd w:val="clear" w:color="auto" w:fill="00FF00"/>
        <w:rtl w:val="0"/>
      </w:rPr>
    </w:lvl>
  </w:abstractNum>
  <w:abstractNum w:abstractNumId="2">
    <w:nsid w:val="0B5D2ECC"/>
    <w:multiLevelType w:val="multilevel"/>
    <w:tmpl w:val="FBF0E586"/>
    <w:lvl w:ilvl="0">
      <w:numFmt w:val="bullet"/>
      <w:lvlText w:val="•"/>
      <w:lvlJc w:val="left"/>
      <w:rPr>
        <w:i/>
        <w:iCs/>
        <w:color w:val="000000"/>
        <w:position w:val="0"/>
        <w:u w:color="000000"/>
        <w:shd w:val="clear" w:color="auto" w:fill="00FF00"/>
        <w:rtl w:val="0"/>
      </w:rPr>
    </w:lvl>
    <w:lvl w:ilvl="1">
      <w:start w:val="1"/>
      <w:numFmt w:val="bullet"/>
      <w:lvlText w:val="o"/>
      <w:lvlJc w:val="left"/>
      <w:rPr>
        <w:i/>
        <w:iCs/>
        <w:color w:val="000000"/>
        <w:position w:val="0"/>
        <w:u w:color="000000"/>
        <w:shd w:val="clear" w:color="auto" w:fill="00FF00"/>
        <w:rtl w:val="0"/>
      </w:rPr>
    </w:lvl>
    <w:lvl w:ilvl="2">
      <w:start w:val="1"/>
      <w:numFmt w:val="bullet"/>
      <w:lvlText w:val="▪"/>
      <w:lvlJc w:val="left"/>
      <w:rPr>
        <w:i/>
        <w:iCs/>
        <w:color w:val="000000"/>
        <w:position w:val="0"/>
        <w:u w:color="000000"/>
        <w:shd w:val="clear" w:color="auto" w:fill="00FF00"/>
        <w:rtl w:val="0"/>
      </w:rPr>
    </w:lvl>
    <w:lvl w:ilvl="3">
      <w:start w:val="1"/>
      <w:numFmt w:val="bullet"/>
      <w:lvlText w:val="▪"/>
      <w:lvlJc w:val="left"/>
      <w:rPr>
        <w:i/>
        <w:iCs/>
        <w:color w:val="000000"/>
        <w:position w:val="0"/>
        <w:u w:color="000000"/>
        <w:shd w:val="clear" w:color="auto" w:fill="00FF00"/>
        <w:rtl w:val="0"/>
      </w:rPr>
    </w:lvl>
    <w:lvl w:ilvl="4">
      <w:start w:val="1"/>
      <w:numFmt w:val="bullet"/>
      <w:lvlText w:val="▪"/>
      <w:lvlJc w:val="left"/>
      <w:rPr>
        <w:i/>
        <w:iCs/>
        <w:color w:val="000000"/>
        <w:position w:val="0"/>
        <w:u w:color="000000"/>
        <w:shd w:val="clear" w:color="auto" w:fill="00FF00"/>
        <w:rtl w:val="0"/>
      </w:rPr>
    </w:lvl>
    <w:lvl w:ilvl="5">
      <w:start w:val="1"/>
      <w:numFmt w:val="bullet"/>
      <w:lvlText w:val="▪"/>
      <w:lvlJc w:val="left"/>
      <w:rPr>
        <w:i/>
        <w:iCs/>
        <w:color w:val="000000"/>
        <w:position w:val="0"/>
        <w:u w:color="000000"/>
        <w:shd w:val="clear" w:color="auto" w:fill="00FF00"/>
        <w:rtl w:val="0"/>
      </w:rPr>
    </w:lvl>
    <w:lvl w:ilvl="6">
      <w:start w:val="1"/>
      <w:numFmt w:val="bullet"/>
      <w:lvlText w:val="▪"/>
      <w:lvlJc w:val="left"/>
      <w:rPr>
        <w:i/>
        <w:iCs/>
        <w:color w:val="000000"/>
        <w:position w:val="0"/>
        <w:u w:color="000000"/>
        <w:shd w:val="clear" w:color="auto" w:fill="00FF00"/>
        <w:rtl w:val="0"/>
      </w:rPr>
    </w:lvl>
    <w:lvl w:ilvl="7">
      <w:start w:val="1"/>
      <w:numFmt w:val="bullet"/>
      <w:lvlText w:val="▪"/>
      <w:lvlJc w:val="left"/>
      <w:rPr>
        <w:i/>
        <w:iCs/>
        <w:color w:val="000000"/>
        <w:position w:val="0"/>
        <w:u w:color="000000"/>
        <w:shd w:val="clear" w:color="auto" w:fill="00FF00"/>
        <w:rtl w:val="0"/>
      </w:rPr>
    </w:lvl>
    <w:lvl w:ilvl="8">
      <w:start w:val="1"/>
      <w:numFmt w:val="bullet"/>
      <w:lvlText w:val="▪"/>
      <w:lvlJc w:val="left"/>
      <w:rPr>
        <w:i/>
        <w:iCs/>
        <w:color w:val="000000"/>
        <w:position w:val="0"/>
        <w:u w:color="000000"/>
        <w:shd w:val="clear" w:color="auto" w:fill="00FF00"/>
        <w:rtl w:val="0"/>
      </w:rPr>
    </w:lvl>
  </w:abstractNum>
  <w:abstractNum w:abstractNumId="3">
    <w:nsid w:val="1C937877"/>
    <w:multiLevelType w:val="multilevel"/>
    <w:tmpl w:val="8B14032A"/>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
    <w:nsid w:val="2F952177"/>
    <w:multiLevelType w:val="multilevel"/>
    <w:tmpl w:val="30FC8A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3D5113B0"/>
    <w:multiLevelType w:val="multilevel"/>
    <w:tmpl w:val="D39EEFD4"/>
    <w:lvl w:ilvl="0">
      <w:start w:val="1"/>
      <w:numFmt w:val="bullet"/>
      <w:lvlText w:val="•"/>
      <w:lvlJc w:val="left"/>
      <w:rPr>
        <w:i/>
        <w:iCs/>
        <w:color w:val="000000"/>
        <w:position w:val="0"/>
        <w:u w:color="000000"/>
        <w:shd w:val="clear" w:color="auto" w:fill="00FF00"/>
        <w:rtl w:val="0"/>
      </w:rPr>
    </w:lvl>
    <w:lvl w:ilvl="1">
      <w:start w:val="1"/>
      <w:numFmt w:val="bullet"/>
      <w:lvlText w:val="o"/>
      <w:lvlJc w:val="left"/>
      <w:rPr>
        <w:i/>
        <w:iCs/>
        <w:color w:val="000000"/>
        <w:position w:val="0"/>
        <w:u w:color="000000"/>
        <w:shd w:val="clear" w:color="auto" w:fill="00FF00"/>
        <w:rtl w:val="0"/>
      </w:rPr>
    </w:lvl>
    <w:lvl w:ilvl="2">
      <w:start w:val="1"/>
      <w:numFmt w:val="bullet"/>
      <w:lvlText w:val="▪"/>
      <w:lvlJc w:val="left"/>
      <w:rPr>
        <w:i/>
        <w:iCs/>
        <w:color w:val="000000"/>
        <w:position w:val="0"/>
        <w:u w:color="000000"/>
        <w:shd w:val="clear" w:color="auto" w:fill="00FF00"/>
        <w:rtl w:val="0"/>
      </w:rPr>
    </w:lvl>
    <w:lvl w:ilvl="3">
      <w:start w:val="1"/>
      <w:numFmt w:val="bullet"/>
      <w:lvlText w:val="▪"/>
      <w:lvlJc w:val="left"/>
      <w:rPr>
        <w:i/>
        <w:iCs/>
        <w:color w:val="000000"/>
        <w:position w:val="0"/>
        <w:u w:color="000000"/>
        <w:shd w:val="clear" w:color="auto" w:fill="00FF00"/>
        <w:rtl w:val="0"/>
      </w:rPr>
    </w:lvl>
    <w:lvl w:ilvl="4">
      <w:start w:val="1"/>
      <w:numFmt w:val="bullet"/>
      <w:lvlText w:val="▪"/>
      <w:lvlJc w:val="left"/>
      <w:rPr>
        <w:i/>
        <w:iCs/>
        <w:color w:val="000000"/>
        <w:position w:val="0"/>
        <w:u w:color="000000"/>
        <w:shd w:val="clear" w:color="auto" w:fill="00FF00"/>
        <w:rtl w:val="0"/>
      </w:rPr>
    </w:lvl>
    <w:lvl w:ilvl="5">
      <w:start w:val="1"/>
      <w:numFmt w:val="bullet"/>
      <w:lvlText w:val="▪"/>
      <w:lvlJc w:val="left"/>
      <w:rPr>
        <w:i/>
        <w:iCs/>
        <w:color w:val="000000"/>
        <w:position w:val="0"/>
        <w:u w:color="000000"/>
        <w:shd w:val="clear" w:color="auto" w:fill="00FF00"/>
        <w:rtl w:val="0"/>
      </w:rPr>
    </w:lvl>
    <w:lvl w:ilvl="6">
      <w:start w:val="1"/>
      <w:numFmt w:val="bullet"/>
      <w:lvlText w:val="▪"/>
      <w:lvlJc w:val="left"/>
      <w:rPr>
        <w:i/>
        <w:iCs/>
        <w:color w:val="000000"/>
        <w:position w:val="0"/>
        <w:u w:color="000000"/>
        <w:shd w:val="clear" w:color="auto" w:fill="00FF00"/>
        <w:rtl w:val="0"/>
      </w:rPr>
    </w:lvl>
    <w:lvl w:ilvl="7">
      <w:start w:val="1"/>
      <w:numFmt w:val="bullet"/>
      <w:lvlText w:val="▪"/>
      <w:lvlJc w:val="left"/>
      <w:rPr>
        <w:i/>
        <w:iCs/>
        <w:color w:val="000000"/>
        <w:position w:val="0"/>
        <w:u w:color="000000"/>
        <w:shd w:val="clear" w:color="auto" w:fill="00FF00"/>
        <w:rtl w:val="0"/>
      </w:rPr>
    </w:lvl>
    <w:lvl w:ilvl="8">
      <w:start w:val="1"/>
      <w:numFmt w:val="bullet"/>
      <w:lvlText w:val="▪"/>
      <w:lvlJc w:val="left"/>
      <w:rPr>
        <w:i/>
        <w:iCs/>
        <w:color w:val="000000"/>
        <w:position w:val="0"/>
        <w:u w:color="000000"/>
        <w:shd w:val="clear" w:color="auto" w:fill="00FF00"/>
        <w:rtl w:val="0"/>
      </w:rPr>
    </w:lvl>
  </w:abstractNum>
  <w:abstractNum w:abstractNumId="6">
    <w:nsid w:val="4A027393"/>
    <w:multiLevelType w:val="multilevel"/>
    <w:tmpl w:val="493A9676"/>
    <w:lvl w:ilvl="0">
      <w:numFmt w:val="bullet"/>
      <w:lvlText w:val="•"/>
      <w:lvlJc w:val="left"/>
      <w:rPr>
        <w:i/>
        <w:iCs/>
        <w:color w:val="000000"/>
        <w:position w:val="0"/>
        <w:u w:color="000000"/>
        <w:shd w:val="clear" w:color="auto" w:fill="00FF00"/>
        <w:rtl w:val="0"/>
      </w:rPr>
    </w:lvl>
    <w:lvl w:ilvl="1">
      <w:start w:val="1"/>
      <w:numFmt w:val="bullet"/>
      <w:lvlText w:val="o"/>
      <w:lvlJc w:val="left"/>
      <w:rPr>
        <w:i/>
        <w:iCs/>
        <w:color w:val="000000"/>
        <w:position w:val="0"/>
        <w:u w:color="000000"/>
        <w:shd w:val="clear" w:color="auto" w:fill="00FF00"/>
        <w:rtl w:val="0"/>
      </w:rPr>
    </w:lvl>
    <w:lvl w:ilvl="2">
      <w:start w:val="1"/>
      <w:numFmt w:val="bullet"/>
      <w:lvlText w:val="▪"/>
      <w:lvlJc w:val="left"/>
      <w:rPr>
        <w:i/>
        <w:iCs/>
        <w:color w:val="000000"/>
        <w:position w:val="0"/>
        <w:u w:color="000000"/>
        <w:shd w:val="clear" w:color="auto" w:fill="00FF00"/>
        <w:rtl w:val="0"/>
      </w:rPr>
    </w:lvl>
    <w:lvl w:ilvl="3">
      <w:start w:val="1"/>
      <w:numFmt w:val="bullet"/>
      <w:lvlText w:val="▪"/>
      <w:lvlJc w:val="left"/>
      <w:rPr>
        <w:i/>
        <w:iCs/>
        <w:color w:val="000000"/>
        <w:position w:val="0"/>
        <w:u w:color="000000"/>
        <w:shd w:val="clear" w:color="auto" w:fill="00FF00"/>
        <w:rtl w:val="0"/>
      </w:rPr>
    </w:lvl>
    <w:lvl w:ilvl="4">
      <w:start w:val="1"/>
      <w:numFmt w:val="bullet"/>
      <w:lvlText w:val="▪"/>
      <w:lvlJc w:val="left"/>
      <w:rPr>
        <w:i/>
        <w:iCs/>
        <w:color w:val="000000"/>
        <w:position w:val="0"/>
        <w:u w:color="000000"/>
        <w:shd w:val="clear" w:color="auto" w:fill="00FF00"/>
        <w:rtl w:val="0"/>
      </w:rPr>
    </w:lvl>
    <w:lvl w:ilvl="5">
      <w:start w:val="1"/>
      <w:numFmt w:val="bullet"/>
      <w:lvlText w:val="▪"/>
      <w:lvlJc w:val="left"/>
      <w:rPr>
        <w:i/>
        <w:iCs/>
        <w:color w:val="000000"/>
        <w:position w:val="0"/>
        <w:u w:color="000000"/>
        <w:shd w:val="clear" w:color="auto" w:fill="00FF00"/>
        <w:rtl w:val="0"/>
      </w:rPr>
    </w:lvl>
    <w:lvl w:ilvl="6">
      <w:start w:val="1"/>
      <w:numFmt w:val="bullet"/>
      <w:lvlText w:val="▪"/>
      <w:lvlJc w:val="left"/>
      <w:rPr>
        <w:i/>
        <w:iCs/>
        <w:color w:val="000000"/>
        <w:position w:val="0"/>
        <w:u w:color="000000"/>
        <w:shd w:val="clear" w:color="auto" w:fill="00FF00"/>
        <w:rtl w:val="0"/>
      </w:rPr>
    </w:lvl>
    <w:lvl w:ilvl="7">
      <w:start w:val="1"/>
      <w:numFmt w:val="bullet"/>
      <w:lvlText w:val="▪"/>
      <w:lvlJc w:val="left"/>
      <w:rPr>
        <w:i/>
        <w:iCs/>
        <w:color w:val="000000"/>
        <w:position w:val="0"/>
        <w:u w:color="000000"/>
        <w:shd w:val="clear" w:color="auto" w:fill="00FF00"/>
        <w:rtl w:val="0"/>
      </w:rPr>
    </w:lvl>
    <w:lvl w:ilvl="8">
      <w:start w:val="1"/>
      <w:numFmt w:val="bullet"/>
      <w:lvlText w:val="▪"/>
      <w:lvlJc w:val="left"/>
      <w:rPr>
        <w:i/>
        <w:iCs/>
        <w:color w:val="000000"/>
        <w:position w:val="0"/>
        <w:u w:color="000000"/>
        <w:shd w:val="clear" w:color="auto" w:fill="00FF00"/>
        <w:rtl w:val="0"/>
      </w:rPr>
    </w:lvl>
  </w:abstractNum>
  <w:abstractNum w:abstractNumId="7">
    <w:nsid w:val="519B6327"/>
    <w:multiLevelType w:val="multilevel"/>
    <w:tmpl w:val="40101276"/>
    <w:styleLink w:val="List1"/>
    <w:lvl w:ilvl="0">
      <w:numFmt w:val="bullet"/>
      <w:lvlText w:val="•"/>
      <w:lvlJc w:val="left"/>
      <w:rPr>
        <w:i/>
        <w:iCs/>
        <w:color w:val="000000"/>
        <w:position w:val="0"/>
        <w:u w:color="000000"/>
        <w:shd w:val="clear" w:color="auto" w:fill="00FF00"/>
        <w:rtl w:val="0"/>
      </w:rPr>
    </w:lvl>
    <w:lvl w:ilvl="1">
      <w:start w:val="1"/>
      <w:numFmt w:val="bullet"/>
      <w:lvlText w:val="o"/>
      <w:lvlJc w:val="left"/>
      <w:rPr>
        <w:i/>
        <w:iCs/>
        <w:color w:val="000000"/>
        <w:position w:val="0"/>
        <w:u w:color="000000"/>
        <w:shd w:val="clear" w:color="auto" w:fill="00FF00"/>
        <w:rtl w:val="0"/>
      </w:rPr>
    </w:lvl>
    <w:lvl w:ilvl="2">
      <w:start w:val="1"/>
      <w:numFmt w:val="bullet"/>
      <w:lvlText w:val="▪"/>
      <w:lvlJc w:val="left"/>
      <w:rPr>
        <w:i/>
        <w:iCs/>
        <w:color w:val="000000"/>
        <w:position w:val="0"/>
        <w:u w:color="000000"/>
        <w:shd w:val="clear" w:color="auto" w:fill="00FF00"/>
        <w:rtl w:val="0"/>
      </w:rPr>
    </w:lvl>
    <w:lvl w:ilvl="3">
      <w:start w:val="1"/>
      <w:numFmt w:val="bullet"/>
      <w:lvlText w:val="▪"/>
      <w:lvlJc w:val="left"/>
      <w:rPr>
        <w:i/>
        <w:iCs/>
        <w:color w:val="000000"/>
        <w:position w:val="0"/>
        <w:u w:color="000000"/>
        <w:shd w:val="clear" w:color="auto" w:fill="00FF00"/>
        <w:rtl w:val="0"/>
      </w:rPr>
    </w:lvl>
    <w:lvl w:ilvl="4">
      <w:start w:val="1"/>
      <w:numFmt w:val="bullet"/>
      <w:lvlText w:val="▪"/>
      <w:lvlJc w:val="left"/>
      <w:rPr>
        <w:i/>
        <w:iCs/>
        <w:color w:val="000000"/>
        <w:position w:val="0"/>
        <w:u w:color="000000"/>
        <w:shd w:val="clear" w:color="auto" w:fill="00FF00"/>
        <w:rtl w:val="0"/>
      </w:rPr>
    </w:lvl>
    <w:lvl w:ilvl="5">
      <w:start w:val="1"/>
      <w:numFmt w:val="bullet"/>
      <w:lvlText w:val="▪"/>
      <w:lvlJc w:val="left"/>
      <w:rPr>
        <w:i/>
        <w:iCs/>
        <w:color w:val="000000"/>
        <w:position w:val="0"/>
        <w:u w:color="000000"/>
        <w:shd w:val="clear" w:color="auto" w:fill="00FF00"/>
        <w:rtl w:val="0"/>
      </w:rPr>
    </w:lvl>
    <w:lvl w:ilvl="6">
      <w:start w:val="1"/>
      <w:numFmt w:val="bullet"/>
      <w:lvlText w:val="▪"/>
      <w:lvlJc w:val="left"/>
      <w:rPr>
        <w:i/>
        <w:iCs/>
        <w:color w:val="000000"/>
        <w:position w:val="0"/>
        <w:u w:color="000000"/>
        <w:shd w:val="clear" w:color="auto" w:fill="00FF00"/>
        <w:rtl w:val="0"/>
      </w:rPr>
    </w:lvl>
    <w:lvl w:ilvl="7">
      <w:start w:val="1"/>
      <w:numFmt w:val="bullet"/>
      <w:lvlText w:val="▪"/>
      <w:lvlJc w:val="left"/>
      <w:rPr>
        <w:i/>
        <w:iCs/>
        <w:color w:val="000000"/>
        <w:position w:val="0"/>
        <w:u w:color="000000"/>
        <w:shd w:val="clear" w:color="auto" w:fill="00FF00"/>
        <w:rtl w:val="0"/>
      </w:rPr>
    </w:lvl>
    <w:lvl w:ilvl="8">
      <w:start w:val="1"/>
      <w:numFmt w:val="bullet"/>
      <w:lvlText w:val="▪"/>
      <w:lvlJc w:val="left"/>
      <w:rPr>
        <w:i/>
        <w:iCs/>
        <w:color w:val="000000"/>
        <w:position w:val="0"/>
        <w:u w:color="000000"/>
        <w:shd w:val="clear" w:color="auto" w:fill="00FF00"/>
        <w:rtl w:val="0"/>
      </w:rPr>
    </w:lvl>
  </w:abstractNum>
  <w:abstractNum w:abstractNumId="8">
    <w:nsid w:val="5272312C"/>
    <w:multiLevelType w:val="hybridMultilevel"/>
    <w:tmpl w:val="5B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E0C0B"/>
    <w:multiLevelType w:val="multilevel"/>
    <w:tmpl w:val="44A4955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0">
    <w:nsid w:val="68584EF1"/>
    <w:multiLevelType w:val="multilevel"/>
    <w:tmpl w:val="93640798"/>
    <w:lvl w:ilvl="0">
      <w:numFmt w:val="bullet"/>
      <w:lvlText w:val="•"/>
      <w:lvlJc w:val="left"/>
      <w:rPr>
        <w:i/>
        <w:iCs/>
        <w:color w:val="000000"/>
        <w:position w:val="0"/>
        <w:u w:color="000000"/>
        <w:shd w:val="clear" w:color="auto" w:fill="00FF00"/>
        <w:rtl w:val="0"/>
      </w:rPr>
    </w:lvl>
    <w:lvl w:ilvl="1">
      <w:start w:val="1"/>
      <w:numFmt w:val="bullet"/>
      <w:lvlText w:val="o"/>
      <w:lvlJc w:val="left"/>
      <w:rPr>
        <w:i/>
        <w:iCs/>
        <w:color w:val="000000"/>
        <w:position w:val="0"/>
        <w:u w:color="000000"/>
        <w:shd w:val="clear" w:color="auto" w:fill="00FF00"/>
        <w:rtl w:val="0"/>
      </w:rPr>
    </w:lvl>
    <w:lvl w:ilvl="2">
      <w:start w:val="1"/>
      <w:numFmt w:val="bullet"/>
      <w:lvlText w:val="▪"/>
      <w:lvlJc w:val="left"/>
      <w:rPr>
        <w:i/>
        <w:iCs/>
        <w:color w:val="000000"/>
        <w:position w:val="0"/>
        <w:u w:color="000000"/>
        <w:shd w:val="clear" w:color="auto" w:fill="00FF00"/>
        <w:rtl w:val="0"/>
      </w:rPr>
    </w:lvl>
    <w:lvl w:ilvl="3">
      <w:start w:val="1"/>
      <w:numFmt w:val="bullet"/>
      <w:lvlText w:val="▪"/>
      <w:lvlJc w:val="left"/>
      <w:rPr>
        <w:i/>
        <w:iCs/>
        <w:color w:val="000000"/>
        <w:position w:val="0"/>
        <w:u w:color="000000"/>
        <w:shd w:val="clear" w:color="auto" w:fill="00FF00"/>
        <w:rtl w:val="0"/>
      </w:rPr>
    </w:lvl>
    <w:lvl w:ilvl="4">
      <w:start w:val="1"/>
      <w:numFmt w:val="bullet"/>
      <w:lvlText w:val="▪"/>
      <w:lvlJc w:val="left"/>
      <w:rPr>
        <w:i/>
        <w:iCs/>
        <w:color w:val="000000"/>
        <w:position w:val="0"/>
        <w:u w:color="000000"/>
        <w:shd w:val="clear" w:color="auto" w:fill="00FF00"/>
        <w:rtl w:val="0"/>
      </w:rPr>
    </w:lvl>
    <w:lvl w:ilvl="5">
      <w:start w:val="1"/>
      <w:numFmt w:val="bullet"/>
      <w:lvlText w:val="▪"/>
      <w:lvlJc w:val="left"/>
      <w:rPr>
        <w:i/>
        <w:iCs/>
        <w:color w:val="000000"/>
        <w:position w:val="0"/>
        <w:u w:color="000000"/>
        <w:shd w:val="clear" w:color="auto" w:fill="00FF00"/>
        <w:rtl w:val="0"/>
      </w:rPr>
    </w:lvl>
    <w:lvl w:ilvl="6">
      <w:start w:val="1"/>
      <w:numFmt w:val="bullet"/>
      <w:lvlText w:val="▪"/>
      <w:lvlJc w:val="left"/>
      <w:rPr>
        <w:i/>
        <w:iCs/>
        <w:color w:val="000000"/>
        <w:position w:val="0"/>
        <w:u w:color="000000"/>
        <w:shd w:val="clear" w:color="auto" w:fill="00FF00"/>
        <w:rtl w:val="0"/>
      </w:rPr>
    </w:lvl>
    <w:lvl w:ilvl="7">
      <w:start w:val="1"/>
      <w:numFmt w:val="bullet"/>
      <w:lvlText w:val="▪"/>
      <w:lvlJc w:val="left"/>
      <w:rPr>
        <w:i/>
        <w:iCs/>
        <w:color w:val="000000"/>
        <w:position w:val="0"/>
        <w:u w:color="000000"/>
        <w:shd w:val="clear" w:color="auto" w:fill="00FF00"/>
        <w:rtl w:val="0"/>
      </w:rPr>
    </w:lvl>
    <w:lvl w:ilvl="8">
      <w:start w:val="1"/>
      <w:numFmt w:val="bullet"/>
      <w:lvlText w:val="▪"/>
      <w:lvlJc w:val="left"/>
      <w:rPr>
        <w:i/>
        <w:iCs/>
        <w:color w:val="000000"/>
        <w:position w:val="0"/>
        <w:u w:color="000000"/>
        <w:shd w:val="clear" w:color="auto" w:fill="00FF00"/>
        <w:rtl w:val="0"/>
      </w:rPr>
    </w:lvl>
  </w:abstractNum>
  <w:abstractNum w:abstractNumId="11">
    <w:nsid w:val="6B7B1CBB"/>
    <w:multiLevelType w:val="hybridMultilevel"/>
    <w:tmpl w:val="D88E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86900"/>
    <w:multiLevelType w:val="hybridMultilevel"/>
    <w:tmpl w:val="E41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907E6"/>
    <w:multiLevelType w:val="multilevel"/>
    <w:tmpl w:val="7D12BE5C"/>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4">
    <w:nsid w:val="73637FD6"/>
    <w:multiLevelType w:val="multilevel"/>
    <w:tmpl w:val="2F80AF48"/>
    <w:lvl w:ilvl="0">
      <w:numFmt w:val="bullet"/>
      <w:lvlText w:val="•"/>
      <w:lvlJc w:val="left"/>
      <w:rPr>
        <w:i/>
        <w:iCs/>
        <w:color w:val="000000"/>
        <w:position w:val="0"/>
        <w:u w:color="000000"/>
        <w:shd w:val="clear" w:color="auto" w:fill="00FF00"/>
        <w:rtl w:val="0"/>
      </w:rPr>
    </w:lvl>
    <w:lvl w:ilvl="1">
      <w:start w:val="1"/>
      <w:numFmt w:val="bullet"/>
      <w:lvlText w:val="o"/>
      <w:lvlJc w:val="left"/>
      <w:rPr>
        <w:i/>
        <w:iCs/>
        <w:color w:val="000000"/>
        <w:position w:val="0"/>
        <w:u w:color="000000"/>
        <w:shd w:val="clear" w:color="auto" w:fill="00FF00"/>
        <w:rtl w:val="0"/>
      </w:rPr>
    </w:lvl>
    <w:lvl w:ilvl="2">
      <w:start w:val="1"/>
      <w:numFmt w:val="bullet"/>
      <w:lvlText w:val="▪"/>
      <w:lvlJc w:val="left"/>
      <w:rPr>
        <w:i/>
        <w:iCs/>
        <w:color w:val="000000"/>
        <w:position w:val="0"/>
        <w:u w:color="000000"/>
        <w:shd w:val="clear" w:color="auto" w:fill="00FF00"/>
        <w:rtl w:val="0"/>
      </w:rPr>
    </w:lvl>
    <w:lvl w:ilvl="3">
      <w:start w:val="1"/>
      <w:numFmt w:val="bullet"/>
      <w:lvlText w:val="▪"/>
      <w:lvlJc w:val="left"/>
      <w:rPr>
        <w:i/>
        <w:iCs/>
        <w:color w:val="000000"/>
        <w:position w:val="0"/>
        <w:u w:color="000000"/>
        <w:shd w:val="clear" w:color="auto" w:fill="00FF00"/>
        <w:rtl w:val="0"/>
      </w:rPr>
    </w:lvl>
    <w:lvl w:ilvl="4">
      <w:start w:val="1"/>
      <w:numFmt w:val="bullet"/>
      <w:lvlText w:val="▪"/>
      <w:lvlJc w:val="left"/>
      <w:rPr>
        <w:i/>
        <w:iCs/>
        <w:color w:val="000000"/>
        <w:position w:val="0"/>
        <w:u w:color="000000"/>
        <w:shd w:val="clear" w:color="auto" w:fill="00FF00"/>
        <w:rtl w:val="0"/>
      </w:rPr>
    </w:lvl>
    <w:lvl w:ilvl="5">
      <w:start w:val="1"/>
      <w:numFmt w:val="bullet"/>
      <w:lvlText w:val="▪"/>
      <w:lvlJc w:val="left"/>
      <w:rPr>
        <w:i/>
        <w:iCs/>
        <w:color w:val="000000"/>
        <w:position w:val="0"/>
        <w:u w:color="000000"/>
        <w:shd w:val="clear" w:color="auto" w:fill="00FF00"/>
        <w:rtl w:val="0"/>
      </w:rPr>
    </w:lvl>
    <w:lvl w:ilvl="6">
      <w:start w:val="1"/>
      <w:numFmt w:val="bullet"/>
      <w:lvlText w:val="▪"/>
      <w:lvlJc w:val="left"/>
      <w:rPr>
        <w:i/>
        <w:iCs/>
        <w:color w:val="000000"/>
        <w:position w:val="0"/>
        <w:u w:color="000000"/>
        <w:shd w:val="clear" w:color="auto" w:fill="00FF00"/>
        <w:rtl w:val="0"/>
      </w:rPr>
    </w:lvl>
    <w:lvl w:ilvl="7">
      <w:start w:val="1"/>
      <w:numFmt w:val="bullet"/>
      <w:lvlText w:val="▪"/>
      <w:lvlJc w:val="left"/>
      <w:rPr>
        <w:i/>
        <w:iCs/>
        <w:color w:val="000000"/>
        <w:position w:val="0"/>
        <w:u w:color="000000"/>
        <w:shd w:val="clear" w:color="auto" w:fill="00FF00"/>
        <w:rtl w:val="0"/>
      </w:rPr>
    </w:lvl>
    <w:lvl w:ilvl="8">
      <w:start w:val="1"/>
      <w:numFmt w:val="bullet"/>
      <w:lvlText w:val="▪"/>
      <w:lvlJc w:val="left"/>
      <w:rPr>
        <w:i/>
        <w:iCs/>
        <w:color w:val="000000"/>
        <w:position w:val="0"/>
        <w:u w:color="000000"/>
        <w:shd w:val="clear" w:color="auto" w:fill="00FF00"/>
        <w:rtl w:val="0"/>
      </w:rPr>
    </w:lvl>
  </w:abstractNum>
  <w:num w:numId="1">
    <w:abstractNumId w:val="3"/>
  </w:num>
  <w:num w:numId="2">
    <w:abstractNumId w:val="9"/>
  </w:num>
  <w:num w:numId="3">
    <w:abstractNumId w:val="13"/>
  </w:num>
  <w:num w:numId="4">
    <w:abstractNumId w:val="5"/>
  </w:num>
  <w:num w:numId="5">
    <w:abstractNumId w:val="4"/>
  </w:num>
  <w:num w:numId="6">
    <w:abstractNumId w:val="1"/>
  </w:num>
  <w:num w:numId="7">
    <w:abstractNumId w:val="0"/>
  </w:num>
  <w:num w:numId="8">
    <w:abstractNumId w:val="2"/>
  </w:num>
  <w:num w:numId="9">
    <w:abstractNumId w:val="14"/>
  </w:num>
  <w:num w:numId="10">
    <w:abstractNumId w:val="10"/>
  </w:num>
  <w:num w:numId="11">
    <w:abstractNumId w:val="6"/>
  </w:num>
  <w:num w:numId="12">
    <w:abstractNumId w:val="7"/>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7E"/>
    <w:rsid w:val="0001305D"/>
    <w:rsid w:val="000431A0"/>
    <w:rsid w:val="00047C48"/>
    <w:rsid w:val="000C0705"/>
    <w:rsid w:val="000C4926"/>
    <w:rsid w:val="001160C8"/>
    <w:rsid w:val="00172B66"/>
    <w:rsid w:val="001C6843"/>
    <w:rsid w:val="002A6E16"/>
    <w:rsid w:val="003976CB"/>
    <w:rsid w:val="003B5A38"/>
    <w:rsid w:val="003B5D4E"/>
    <w:rsid w:val="00413FA6"/>
    <w:rsid w:val="00437C60"/>
    <w:rsid w:val="00585C8B"/>
    <w:rsid w:val="005944ED"/>
    <w:rsid w:val="005B1956"/>
    <w:rsid w:val="005E4BE6"/>
    <w:rsid w:val="00632B0E"/>
    <w:rsid w:val="0064608C"/>
    <w:rsid w:val="0067024A"/>
    <w:rsid w:val="00672F4F"/>
    <w:rsid w:val="00682A17"/>
    <w:rsid w:val="00705DA4"/>
    <w:rsid w:val="0073302D"/>
    <w:rsid w:val="00737539"/>
    <w:rsid w:val="007E238A"/>
    <w:rsid w:val="008B7432"/>
    <w:rsid w:val="008C2705"/>
    <w:rsid w:val="008D41AB"/>
    <w:rsid w:val="008F6DB2"/>
    <w:rsid w:val="00904DC1"/>
    <w:rsid w:val="00924A93"/>
    <w:rsid w:val="009655C2"/>
    <w:rsid w:val="00973E68"/>
    <w:rsid w:val="009D2077"/>
    <w:rsid w:val="00A22108"/>
    <w:rsid w:val="00A32A04"/>
    <w:rsid w:val="00B34EAE"/>
    <w:rsid w:val="00B63D43"/>
    <w:rsid w:val="00BD307D"/>
    <w:rsid w:val="00C03558"/>
    <w:rsid w:val="00C64D37"/>
    <w:rsid w:val="00C70E52"/>
    <w:rsid w:val="00C75450"/>
    <w:rsid w:val="00C836CD"/>
    <w:rsid w:val="00CA664D"/>
    <w:rsid w:val="00D331FF"/>
    <w:rsid w:val="00D57B71"/>
    <w:rsid w:val="00D95F88"/>
    <w:rsid w:val="00DD2792"/>
    <w:rsid w:val="00E23F11"/>
    <w:rsid w:val="00E456F0"/>
    <w:rsid w:val="00E5247E"/>
    <w:rsid w:val="00E54870"/>
    <w:rsid w:val="00E61A18"/>
    <w:rsid w:val="00E7180D"/>
    <w:rsid w:val="00EA7D3D"/>
    <w:rsid w:val="00EC4A58"/>
    <w:rsid w:val="00F021E7"/>
    <w:rsid w:val="00F3682A"/>
    <w:rsid w:val="00F7085D"/>
    <w:rsid w:val="00FA4281"/>
    <w:rsid w:val="00FA663D"/>
    <w:rsid w:val="00FB324A"/>
    <w:rsid w:val="00FB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22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rFont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FreeFormB">
    <w:name w:val="Free Form B"/>
    <w:pPr>
      <w:pBdr>
        <w:top w:val="nil"/>
        <w:left w:val="nil"/>
        <w:bottom w:val="nil"/>
        <w:right w:val="nil"/>
        <w:between w:val="nil"/>
        <w:bar w:val="nil"/>
      </w:pBdr>
    </w:pPr>
    <w:rPr>
      <w:rFonts w:ascii="Helvetica" w:hAnsi="Arial Unicode MS" w:cs="Arial Unicode MS"/>
      <w:color w:val="000000"/>
      <w:sz w:val="24"/>
      <w:szCs w:val="24"/>
      <w:u w:color="000000"/>
      <w:bdr w:val="nil"/>
    </w:rPr>
  </w:style>
  <w:style w:type="paragraph" w:customStyle="1" w:styleId="FreeFormAAA">
    <w:name w:val="Free Form A A A"/>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paragraph" w:customStyle="1" w:styleId="FreeFormA">
    <w:name w:val="Free Form A"/>
    <w:pPr>
      <w:pBdr>
        <w:top w:val="nil"/>
        <w:left w:val="nil"/>
        <w:bottom w:val="nil"/>
        <w:right w:val="nil"/>
        <w:between w:val="nil"/>
        <w:bar w:val="nil"/>
      </w:pBdr>
    </w:pPr>
    <w:rPr>
      <w:rFonts w:ascii="Helvetica" w:hAnsi="Arial Unicode MS" w:cs="Arial Unicode MS"/>
      <w:color w:val="000000"/>
      <w:sz w:val="24"/>
      <w:szCs w:val="24"/>
      <w:u w:color="000000"/>
      <w:bdr w:val="nil"/>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pPr>
      <w:pBdr>
        <w:top w:val="nil"/>
        <w:left w:val="nil"/>
        <w:bottom w:val="nil"/>
        <w:right w:val="nil"/>
        <w:between w:val="nil"/>
        <w:bar w:val="nil"/>
      </w:pBdr>
      <w:spacing w:before="100" w:after="100"/>
    </w:pPr>
    <w:rPr>
      <w:rFonts w:ascii="Times Roman" w:hAnsi="Arial Unicode MS" w:cs="Arial Unicode MS"/>
      <w:color w:val="000000"/>
      <w:u w:color="000000"/>
      <w:bdr w:val="nil"/>
    </w:rPr>
  </w:style>
  <w:style w:type="character" w:customStyle="1" w:styleId="Link">
    <w:name w:val="Link"/>
    <w:rPr>
      <w:color w:val="0000FF"/>
      <w:u w:val="single" w:color="0000FF"/>
    </w:rPr>
  </w:style>
  <w:style w:type="character" w:customStyle="1" w:styleId="Hyperlink0">
    <w:name w:val="Hyperlink.0"/>
    <w:rPr>
      <w:color w:val="1155CC"/>
      <w:sz w:val="24"/>
      <w:szCs w:val="24"/>
      <w:u w:val="single" w:color="1155CC"/>
      <w:shd w:val="clear" w:color="auto" w:fill="00FF00"/>
    </w:rPr>
  </w:style>
  <w:style w:type="character" w:customStyle="1" w:styleId="Hyperlink1">
    <w:name w:val="Hyperlink.1"/>
    <w:rPr>
      <w:color w:val="1155CC"/>
      <w:sz w:val="24"/>
      <w:szCs w:val="24"/>
      <w:u w:val="single" w:color="1155CC"/>
      <w:shd w:val="clear" w:color="auto" w:fill="FFFF00"/>
    </w:rPr>
  </w:style>
  <w:style w:type="numbering" w:customStyle="1" w:styleId="List1">
    <w:name w:val="List 1"/>
    <w:basedOn w:val="ImportedStyle2"/>
    <w:pPr>
      <w:numPr>
        <w:numId w:val="12"/>
      </w:numPr>
    </w:pPr>
  </w:style>
  <w:style w:type="numbering" w:customStyle="1" w:styleId="ImportedStyle2">
    <w:name w:val="Imported Style 2"/>
  </w:style>
  <w:style w:type="character" w:customStyle="1" w:styleId="Hyperlink2">
    <w:name w:val="Hyperlink.2"/>
    <w:rPr>
      <w:color w:val="0000FF"/>
      <w:sz w:val="22"/>
      <w:szCs w:val="22"/>
      <w:u w:val="single" w:color="0000FF"/>
    </w:rPr>
  </w:style>
  <w:style w:type="paragraph" w:styleId="BalloonText">
    <w:name w:val="Balloon Text"/>
    <w:basedOn w:val="Normal"/>
    <w:link w:val="BalloonTextChar"/>
    <w:uiPriority w:val="99"/>
    <w:semiHidden/>
    <w:unhideWhenUsed/>
    <w:rsid w:val="0001305D"/>
    <w:rPr>
      <w:rFonts w:ascii="Lucida Grande" w:hAnsi="Lucida Grande" w:cs="Lucida Grande"/>
      <w:sz w:val="18"/>
      <w:szCs w:val="18"/>
    </w:rPr>
  </w:style>
  <w:style w:type="character" w:customStyle="1" w:styleId="BalloonTextChar">
    <w:name w:val="Balloon Text Char"/>
    <w:link w:val="BalloonText"/>
    <w:uiPriority w:val="99"/>
    <w:semiHidden/>
    <w:rsid w:val="0001305D"/>
    <w:rPr>
      <w:rFonts w:ascii="Lucida Grande" w:hAnsi="Lucida Grande" w:cs="Lucida Grande"/>
      <w:color w:val="000000"/>
      <w:sz w:val="18"/>
      <w:szCs w:val="18"/>
      <w:u w:color="000000"/>
    </w:rPr>
  </w:style>
  <w:style w:type="character" w:styleId="FollowedHyperlink">
    <w:name w:val="FollowedHyperlink"/>
    <w:uiPriority w:val="99"/>
    <w:semiHidden/>
    <w:unhideWhenUsed/>
    <w:rsid w:val="00047C48"/>
    <w:rPr>
      <w:color w:val="FF00FF"/>
      <w:u w:val="single"/>
    </w:rPr>
  </w:style>
  <w:style w:type="paragraph" w:styleId="Footer">
    <w:name w:val="footer"/>
    <w:basedOn w:val="Normal"/>
    <w:link w:val="FooterChar"/>
    <w:uiPriority w:val="99"/>
    <w:unhideWhenUsed/>
    <w:rsid w:val="001C6843"/>
    <w:pPr>
      <w:tabs>
        <w:tab w:val="center" w:pos="4320"/>
        <w:tab w:val="right" w:pos="8640"/>
      </w:tabs>
    </w:pPr>
  </w:style>
  <w:style w:type="character" w:customStyle="1" w:styleId="FooterChar">
    <w:name w:val="Footer Char"/>
    <w:link w:val="Footer"/>
    <w:uiPriority w:val="99"/>
    <w:rsid w:val="001C6843"/>
    <w:rPr>
      <w:rFonts w:hAnsi="Arial Unicode MS" w:cs="Arial Unicode MS"/>
      <w:color w:val="000000"/>
      <w:sz w:val="24"/>
      <w:szCs w:val="24"/>
      <w:u w:color="000000"/>
    </w:rPr>
  </w:style>
  <w:style w:type="character" w:styleId="PageNumber">
    <w:name w:val="page number"/>
    <w:basedOn w:val="DefaultParagraphFont"/>
    <w:uiPriority w:val="99"/>
    <w:semiHidden/>
    <w:unhideWhenUsed/>
    <w:rsid w:val="001C6843"/>
  </w:style>
  <w:style w:type="paragraph" w:styleId="ListParagraph">
    <w:name w:val="List Paragraph"/>
    <w:basedOn w:val="Normal"/>
    <w:uiPriority w:val="34"/>
    <w:qFormat/>
    <w:rsid w:val="006702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rFont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FreeFormB">
    <w:name w:val="Free Form B"/>
    <w:pPr>
      <w:pBdr>
        <w:top w:val="nil"/>
        <w:left w:val="nil"/>
        <w:bottom w:val="nil"/>
        <w:right w:val="nil"/>
        <w:between w:val="nil"/>
        <w:bar w:val="nil"/>
      </w:pBdr>
    </w:pPr>
    <w:rPr>
      <w:rFonts w:ascii="Helvetica" w:hAnsi="Arial Unicode MS" w:cs="Arial Unicode MS"/>
      <w:color w:val="000000"/>
      <w:sz w:val="24"/>
      <w:szCs w:val="24"/>
      <w:u w:color="000000"/>
      <w:bdr w:val="nil"/>
    </w:rPr>
  </w:style>
  <w:style w:type="paragraph" w:customStyle="1" w:styleId="FreeFormAAA">
    <w:name w:val="Free Form A A A"/>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paragraph" w:customStyle="1" w:styleId="FreeFormA">
    <w:name w:val="Free Form A"/>
    <w:pPr>
      <w:pBdr>
        <w:top w:val="nil"/>
        <w:left w:val="nil"/>
        <w:bottom w:val="nil"/>
        <w:right w:val="nil"/>
        <w:between w:val="nil"/>
        <w:bar w:val="nil"/>
      </w:pBdr>
    </w:pPr>
    <w:rPr>
      <w:rFonts w:ascii="Helvetica" w:hAnsi="Arial Unicode MS" w:cs="Arial Unicode MS"/>
      <w:color w:val="000000"/>
      <w:sz w:val="24"/>
      <w:szCs w:val="24"/>
      <w:u w:color="000000"/>
      <w:bdr w:val="nil"/>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pPr>
      <w:pBdr>
        <w:top w:val="nil"/>
        <w:left w:val="nil"/>
        <w:bottom w:val="nil"/>
        <w:right w:val="nil"/>
        <w:between w:val="nil"/>
        <w:bar w:val="nil"/>
      </w:pBdr>
      <w:spacing w:before="100" w:after="100"/>
    </w:pPr>
    <w:rPr>
      <w:rFonts w:ascii="Times Roman" w:hAnsi="Arial Unicode MS" w:cs="Arial Unicode MS"/>
      <w:color w:val="000000"/>
      <w:u w:color="000000"/>
      <w:bdr w:val="nil"/>
    </w:rPr>
  </w:style>
  <w:style w:type="character" w:customStyle="1" w:styleId="Link">
    <w:name w:val="Link"/>
    <w:rPr>
      <w:color w:val="0000FF"/>
      <w:u w:val="single" w:color="0000FF"/>
    </w:rPr>
  </w:style>
  <w:style w:type="character" w:customStyle="1" w:styleId="Hyperlink0">
    <w:name w:val="Hyperlink.0"/>
    <w:rPr>
      <w:color w:val="1155CC"/>
      <w:sz w:val="24"/>
      <w:szCs w:val="24"/>
      <w:u w:val="single" w:color="1155CC"/>
      <w:shd w:val="clear" w:color="auto" w:fill="00FF00"/>
    </w:rPr>
  </w:style>
  <w:style w:type="character" w:customStyle="1" w:styleId="Hyperlink1">
    <w:name w:val="Hyperlink.1"/>
    <w:rPr>
      <w:color w:val="1155CC"/>
      <w:sz w:val="24"/>
      <w:szCs w:val="24"/>
      <w:u w:val="single" w:color="1155CC"/>
      <w:shd w:val="clear" w:color="auto" w:fill="FFFF00"/>
    </w:rPr>
  </w:style>
  <w:style w:type="numbering" w:customStyle="1" w:styleId="List1">
    <w:name w:val="List 1"/>
    <w:basedOn w:val="ImportedStyle2"/>
    <w:pPr>
      <w:numPr>
        <w:numId w:val="12"/>
      </w:numPr>
    </w:pPr>
  </w:style>
  <w:style w:type="numbering" w:customStyle="1" w:styleId="ImportedStyle2">
    <w:name w:val="Imported Style 2"/>
  </w:style>
  <w:style w:type="character" w:customStyle="1" w:styleId="Hyperlink2">
    <w:name w:val="Hyperlink.2"/>
    <w:rPr>
      <w:color w:val="0000FF"/>
      <w:sz w:val="22"/>
      <w:szCs w:val="22"/>
      <w:u w:val="single" w:color="0000FF"/>
    </w:rPr>
  </w:style>
  <w:style w:type="paragraph" w:styleId="BalloonText">
    <w:name w:val="Balloon Text"/>
    <w:basedOn w:val="Normal"/>
    <w:link w:val="BalloonTextChar"/>
    <w:uiPriority w:val="99"/>
    <w:semiHidden/>
    <w:unhideWhenUsed/>
    <w:rsid w:val="0001305D"/>
    <w:rPr>
      <w:rFonts w:ascii="Lucida Grande" w:hAnsi="Lucida Grande" w:cs="Lucida Grande"/>
      <w:sz w:val="18"/>
      <w:szCs w:val="18"/>
    </w:rPr>
  </w:style>
  <w:style w:type="character" w:customStyle="1" w:styleId="BalloonTextChar">
    <w:name w:val="Balloon Text Char"/>
    <w:link w:val="BalloonText"/>
    <w:uiPriority w:val="99"/>
    <w:semiHidden/>
    <w:rsid w:val="0001305D"/>
    <w:rPr>
      <w:rFonts w:ascii="Lucida Grande" w:hAnsi="Lucida Grande" w:cs="Lucida Grande"/>
      <w:color w:val="000000"/>
      <w:sz w:val="18"/>
      <w:szCs w:val="18"/>
      <w:u w:color="000000"/>
    </w:rPr>
  </w:style>
  <w:style w:type="character" w:styleId="FollowedHyperlink">
    <w:name w:val="FollowedHyperlink"/>
    <w:uiPriority w:val="99"/>
    <w:semiHidden/>
    <w:unhideWhenUsed/>
    <w:rsid w:val="00047C48"/>
    <w:rPr>
      <w:color w:val="FF00FF"/>
      <w:u w:val="single"/>
    </w:rPr>
  </w:style>
  <w:style w:type="paragraph" w:styleId="Footer">
    <w:name w:val="footer"/>
    <w:basedOn w:val="Normal"/>
    <w:link w:val="FooterChar"/>
    <w:uiPriority w:val="99"/>
    <w:unhideWhenUsed/>
    <w:rsid w:val="001C6843"/>
    <w:pPr>
      <w:tabs>
        <w:tab w:val="center" w:pos="4320"/>
        <w:tab w:val="right" w:pos="8640"/>
      </w:tabs>
    </w:pPr>
  </w:style>
  <w:style w:type="character" w:customStyle="1" w:styleId="FooterChar">
    <w:name w:val="Footer Char"/>
    <w:link w:val="Footer"/>
    <w:uiPriority w:val="99"/>
    <w:rsid w:val="001C6843"/>
    <w:rPr>
      <w:rFonts w:hAnsi="Arial Unicode MS" w:cs="Arial Unicode MS"/>
      <w:color w:val="000000"/>
      <w:sz w:val="24"/>
      <w:szCs w:val="24"/>
      <w:u w:color="000000"/>
    </w:rPr>
  </w:style>
  <w:style w:type="character" w:styleId="PageNumber">
    <w:name w:val="page number"/>
    <w:basedOn w:val="DefaultParagraphFont"/>
    <w:uiPriority w:val="99"/>
    <w:semiHidden/>
    <w:unhideWhenUsed/>
    <w:rsid w:val="001C6843"/>
  </w:style>
  <w:style w:type="paragraph" w:styleId="ListParagraph">
    <w:name w:val="List Paragraph"/>
    <w:basedOn w:val="Normal"/>
    <w:uiPriority w:val="34"/>
    <w:qFormat/>
    <w:rsid w:val="0067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soulmatterssharingcircle.com" TargetMode="External"/><Relationship Id="rId47" Type="http://schemas.openxmlformats.org/officeDocument/2006/relationships/header" Target="header2.xml"/><Relationship Id="rId48" Type="http://schemas.openxmlformats.org/officeDocument/2006/relationships/footer" Target="footer3.xml"/><Relationship Id="rId49" Type="http://schemas.openxmlformats.org/officeDocument/2006/relationships/fontTable" Target="fontTable.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writersalmanac.publicradio.org/index.php?date=2014/06/18--" TargetMode="External"/><Relationship Id="rId23" Type="http://schemas.openxmlformats.org/officeDocument/2006/relationships/hyperlink" Target="http://www.tetley.ca/en/video/tetley-renewal-stories" TargetMode="External"/><Relationship Id="rId24" Type="http://schemas.openxmlformats.org/officeDocument/2006/relationships/hyperlink" Target="http://www.tetley.ca/en/video/tetley-renewal-stories" TargetMode="External"/><Relationship Id="rId25" Type="http://schemas.openxmlformats.org/officeDocument/2006/relationships/hyperlink" Target="http://www.ted.com/talks/aziza_chaouni_how_i_brought_a_river_and_my_city_back_to_life" TargetMode="External"/><Relationship Id="rId26" Type="http://schemas.openxmlformats.org/officeDocument/2006/relationships/hyperlink" Target="http://www.ted.com/talks/aziza_chaouni_how_i_brought_a_river_and_my_city_back_to_life" TargetMode="External"/><Relationship Id="rId27" Type="http://schemas.openxmlformats.org/officeDocument/2006/relationships/hyperlink" Target="http://www.karmatube.org/videos.php?id=4369" TargetMode="External"/><Relationship Id="rId28" Type="http://schemas.openxmlformats.org/officeDocument/2006/relationships/hyperlink" Target="http://www.karmatube.org/videos.php?id=4369" TargetMode="External"/><Relationship Id="rId29" Type="http://schemas.openxmlformats.org/officeDocument/2006/relationships/hyperlink" Target="https://www.youtube.com/watch?v=TODV7FW746s"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TODV7FW746s" TargetMode="External"/><Relationship Id="rId31" Type="http://schemas.openxmlformats.org/officeDocument/2006/relationships/hyperlink" Target="http://www.ted.com/talks/nick_hanauer_beware_fellow_plutocrats_the_pitchforks_are_coming" TargetMode="External"/><Relationship Id="rId32" Type="http://schemas.openxmlformats.org/officeDocument/2006/relationships/hyperlink" Target="http://www.ted.com/talks/nick_hanauer_beware_fellow_plutocrats_the_pitchforks_are_coming"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trendinghot.net/invention-will-change-world-just-watch/" TargetMode="External"/><Relationship Id="rId34" Type="http://schemas.openxmlformats.org/officeDocument/2006/relationships/hyperlink" Target="http://trendinghot.net/invention-will-change-world-just-watch/" TargetMode="External"/><Relationship Id="rId35" Type="http://schemas.openxmlformats.org/officeDocument/2006/relationships/hyperlink" Target="http://www.karmatube.org/videos.php?id=4168" TargetMode="External"/><Relationship Id="rId36" Type="http://schemas.openxmlformats.org/officeDocument/2006/relationships/hyperlink" Target="http://www.karmatube.org/videos.php?id=4168" TargetMode="External"/><Relationship Id="rId10" Type="http://schemas.openxmlformats.org/officeDocument/2006/relationships/hyperlink" Target="http://befriendinggreen.wordpress.com/2014/02/13/same-dress-different-day/" TargetMode="External"/><Relationship Id="rId11" Type="http://schemas.openxmlformats.org/officeDocument/2006/relationships/hyperlink" Target="http://www.tetley.ca/en/video/tetley-renewal-stories" TargetMode="External"/><Relationship Id="rId12" Type="http://schemas.openxmlformats.org/officeDocument/2006/relationships/hyperlink" Target="http://www.tetley.ca/en/video/tetley-renewal-stories%20%20%20" TargetMode="External"/><Relationship Id="rId13" Type="http://schemas.openxmlformats.org/officeDocument/2006/relationships/hyperlink" Target="http://www.karmatube.org/videos.php?id=4369" TargetMode="External"/><Relationship Id="rId14" Type="http://schemas.openxmlformats.org/officeDocument/2006/relationships/hyperlink" Target="http://www.karmatube.org/videos.php?id=4369" TargetMode="External"/><Relationship Id="rId15" Type="http://schemas.openxmlformats.org/officeDocument/2006/relationships/hyperlink" Target="http://www.ted.com/talks/aziza_chaouni_how_i_brought_a_river_and_my_city_back_to_life" TargetMode="External"/><Relationship Id="rId16" Type="http://schemas.openxmlformats.org/officeDocument/2006/relationships/hyperlink" Target="http://www.ted.com/talks/aziza_chaouni_how_i_brought_a_river_and_my_city_back_to_life" TargetMode="External"/><Relationship Id="rId17" Type="http://schemas.openxmlformats.org/officeDocument/2006/relationships/hyperlink" Target="http://www.karmatube.org/videos.php?id=4168" TargetMode="External"/><Relationship Id="rId18" Type="http://schemas.openxmlformats.org/officeDocument/2006/relationships/hyperlink" Target="http://www.karmatube.org/videos.php?id=4168" TargetMode="External"/><Relationship Id="rId19" Type="http://schemas.openxmlformats.org/officeDocument/2006/relationships/header" Target="header1.xml"/><Relationship Id="rId37" Type="http://schemas.openxmlformats.org/officeDocument/2006/relationships/hyperlink" Target="http://www.dailygood.org/story/769/humor-as-a-tool-in-conflict-resolution-michael-nagler-and-karen-ridd/" TargetMode="External"/><Relationship Id="rId38" Type="http://schemas.openxmlformats.org/officeDocument/2006/relationships/hyperlink" Target="http://www.dailygood.org/story/769/humor-as-a-tool-in-conflict-resolution-michael-nagler-and-karen-ridd/" TargetMode="External"/><Relationship Id="rId39" Type="http://schemas.openxmlformats.org/officeDocument/2006/relationships/hyperlink" Target="http://www.nytimes.com/2014/06/10/opinion/bruni-a-quiet-cheer-for-solitude.html?_r=0" TargetMode="External"/><Relationship Id="rId40" Type="http://schemas.openxmlformats.org/officeDocument/2006/relationships/hyperlink" Target="http://www.nytimes.com/2014/06/10/opinion/bruni-a-quiet-cheer-for-solitude.html?_r=0" TargetMode="External"/><Relationship Id="rId41" Type="http://schemas.openxmlformats.org/officeDocument/2006/relationships/hyperlink" Target="http://www.onbeing.org/program/play-spirit-and-character/143" TargetMode="External"/><Relationship Id="rId42" Type="http://schemas.openxmlformats.org/officeDocument/2006/relationships/hyperlink" Target="http://www.onbeing.org/program/play-spirit-and-character/143" TargetMode="External"/><Relationship Id="rId43" Type="http://schemas.openxmlformats.org/officeDocument/2006/relationships/hyperlink" Target="http://www.lifehack.org/articles/lifestyle/20-frustrations-life-you-need-let.html" TargetMode="External"/><Relationship Id="rId44" Type="http://schemas.openxmlformats.org/officeDocument/2006/relationships/hyperlink" Target="http://www.lifehack.org/articles/lifestyle/20-frustrations-life-you-need-let.html" TargetMode="External"/><Relationship Id="rId45" Type="http://schemas.openxmlformats.org/officeDocument/2006/relationships/hyperlink" Target="https://www.facebook.com/groups/soul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2792</Words>
  <Characters>15917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18672</CharactersWithSpaces>
  <SharedDoc>false</SharedDoc>
  <HLinks>
    <vt:vector size="198" baseType="variant">
      <vt:variant>
        <vt:i4>4325482</vt:i4>
      </vt:variant>
      <vt:variant>
        <vt:i4>96</vt:i4>
      </vt:variant>
      <vt:variant>
        <vt:i4>0</vt:i4>
      </vt:variant>
      <vt:variant>
        <vt:i4>5</vt:i4>
      </vt:variant>
      <vt:variant>
        <vt:lpwstr>http://www.pinterest.com/soulmatters2014/</vt:lpwstr>
      </vt:variant>
      <vt:variant>
        <vt:lpwstr/>
      </vt:variant>
      <vt:variant>
        <vt:i4>3145794</vt:i4>
      </vt:variant>
      <vt:variant>
        <vt:i4>93</vt:i4>
      </vt:variant>
      <vt:variant>
        <vt:i4>0</vt:i4>
      </vt:variant>
      <vt:variant>
        <vt:i4>5</vt:i4>
      </vt:variant>
      <vt:variant>
        <vt:lpwstr>http://www.facebook.com/groups/soulmatters/</vt:lpwstr>
      </vt:variant>
      <vt:variant>
        <vt:lpwstr/>
      </vt:variant>
      <vt:variant>
        <vt:i4>4522032</vt:i4>
      </vt:variant>
      <vt:variant>
        <vt:i4>90</vt:i4>
      </vt:variant>
      <vt:variant>
        <vt:i4>0</vt:i4>
      </vt:variant>
      <vt:variant>
        <vt:i4>5</vt:i4>
      </vt:variant>
      <vt:variant>
        <vt:lpwstr>http://www.lifehack.org/articles/lifestyle/20-frustrations-life-you-need-let.html</vt:lpwstr>
      </vt:variant>
      <vt:variant>
        <vt:lpwstr/>
      </vt:variant>
      <vt:variant>
        <vt:i4>4522032</vt:i4>
      </vt:variant>
      <vt:variant>
        <vt:i4>87</vt:i4>
      </vt:variant>
      <vt:variant>
        <vt:i4>0</vt:i4>
      </vt:variant>
      <vt:variant>
        <vt:i4>5</vt:i4>
      </vt:variant>
      <vt:variant>
        <vt:lpwstr>http://www.lifehack.org/articles/lifestyle/20-frustrations-life-you-need-let.html</vt:lpwstr>
      </vt:variant>
      <vt:variant>
        <vt:lpwstr/>
      </vt:variant>
      <vt:variant>
        <vt:i4>524306</vt:i4>
      </vt:variant>
      <vt:variant>
        <vt:i4>84</vt:i4>
      </vt:variant>
      <vt:variant>
        <vt:i4>0</vt:i4>
      </vt:variant>
      <vt:variant>
        <vt:i4>5</vt:i4>
      </vt:variant>
      <vt:variant>
        <vt:lpwstr>http://www.onbeing.org/program/play-spirit-and-character/143</vt:lpwstr>
      </vt:variant>
      <vt:variant>
        <vt:lpwstr/>
      </vt:variant>
      <vt:variant>
        <vt:i4>524306</vt:i4>
      </vt:variant>
      <vt:variant>
        <vt:i4>81</vt:i4>
      </vt:variant>
      <vt:variant>
        <vt:i4>0</vt:i4>
      </vt:variant>
      <vt:variant>
        <vt:i4>5</vt:i4>
      </vt:variant>
      <vt:variant>
        <vt:lpwstr>http://www.onbeing.org/program/play-spirit-and-character/143</vt:lpwstr>
      </vt:variant>
      <vt:variant>
        <vt:lpwstr/>
      </vt:variant>
      <vt:variant>
        <vt:i4>5636137</vt:i4>
      </vt:variant>
      <vt:variant>
        <vt:i4>78</vt:i4>
      </vt:variant>
      <vt:variant>
        <vt:i4>0</vt:i4>
      </vt:variant>
      <vt:variant>
        <vt:i4>5</vt:i4>
      </vt:variant>
      <vt:variant>
        <vt:lpwstr>http://www.nytimes.com/2014/06/10/opinion/bruni-a-quiet-cheer-for-solitude.html?_r=0</vt:lpwstr>
      </vt:variant>
      <vt:variant>
        <vt:lpwstr/>
      </vt:variant>
      <vt:variant>
        <vt:i4>5636137</vt:i4>
      </vt:variant>
      <vt:variant>
        <vt:i4>75</vt:i4>
      </vt:variant>
      <vt:variant>
        <vt:i4>0</vt:i4>
      </vt:variant>
      <vt:variant>
        <vt:i4>5</vt:i4>
      </vt:variant>
      <vt:variant>
        <vt:lpwstr>http://www.nytimes.com/2014/06/10/opinion/bruni-a-quiet-cheer-for-solitude.html?_r=0</vt:lpwstr>
      </vt:variant>
      <vt:variant>
        <vt:lpwstr/>
      </vt:variant>
      <vt:variant>
        <vt:i4>5505049</vt:i4>
      </vt:variant>
      <vt:variant>
        <vt:i4>72</vt:i4>
      </vt:variant>
      <vt:variant>
        <vt:i4>0</vt:i4>
      </vt:variant>
      <vt:variant>
        <vt:i4>5</vt:i4>
      </vt:variant>
      <vt:variant>
        <vt:lpwstr>http://www.dailygood.org/story/769/humor-as-a-tool-in-conflict-resolution-michael-nagler-and-karen-ridd/</vt:lpwstr>
      </vt:variant>
      <vt:variant>
        <vt:lpwstr/>
      </vt:variant>
      <vt:variant>
        <vt:i4>5505049</vt:i4>
      </vt:variant>
      <vt:variant>
        <vt:i4>69</vt:i4>
      </vt:variant>
      <vt:variant>
        <vt:i4>0</vt:i4>
      </vt:variant>
      <vt:variant>
        <vt:i4>5</vt:i4>
      </vt:variant>
      <vt:variant>
        <vt:lpwstr>http://www.dailygood.org/story/769/humor-as-a-tool-in-conflict-resolution-michael-nagler-and-karen-ridd/</vt:lpwstr>
      </vt:variant>
      <vt:variant>
        <vt:lpwstr/>
      </vt:variant>
      <vt:variant>
        <vt:i4>2687003</vt:i4>
      </vt:variant>
      <vt:variant>
        <vt:i4>66</vt:i4>
      </vt:variant>
      <vt:variant>
        <vt:i4>0</vt:i4>
      </vt:variant>
      <vt:variant>
        <vt:i4>5</vt:i4>
      </vt:variant>
      <vt:variant>
        <vt:lpwstr>http://www.karmatube.org/videos.php?id=4168</vt:lpwstr>
      </vt:variant>
      <vt:variant>
        <vt:lpwstr/>
      </vt:variant>
      <vt:variant>
        <vt:i4>2687003</vt:i4>
      </vt:variant>
      <vt:variant>
        <vt:i4>63</vt:i4>
      </vt:variant>
      <vt:variant>
        <vt:i4>0</vt:i4>
      </vt:variant>
      <vt:variant>
        <vt:i4>5</vt:i4>
      </vt:variant>
      <vt:variant>
        <vt:lpwstr>http://www.karmatube.org/videos.php?id=4168</vt:lpwstr>
      </vt:variant>
      <vt:variant>
        <vt:lpwstr/>
      </vt:variant>
      <vt:variant>
        <vt:i4>7143460</vt:i4>
      </vt:variant>
      <vt:variant>
        <vt:i4>60</vt:i4>
      </vt:variant>
      <vt:variant>
        <vt:i4>0</vt:i4>
      </vt:variant>
      <vt:variant>
        <vt:i4>5</vt:i4>
      </vt:variant>
      <vt:variant>
        <vt:lpwstr>http://trendinghot.net/invention-will-change-world-just-watch/</vt:lpwstr>
      </vt:variant>
      <vt:variant>
        <vt:lpwstr/>
      </vt:variant>
      <vt:variant>
        <vt:i4>7143460</vt:i4>
      </vt:variant>
      <vt:variant>
        <vt:i4>57</vt:i4>
      </vt:variant>
      <vt:variant>
        <vt:i4>0</vt:i4>
      </vt:variant>
      <vt:variant>
        <vt:i4>5</vt:i4>
      </vt:variant>
      <vt:variant>
        <vt:lpwstr>http://trendinghot.net/invention-will-change-world-just-watch/</vt:lpwstr>
      </vt:variant>
      <vt:variant>
        <vt:lpwstr/>
      </vt:variant>
      <vt:variant>
        <vt:i4>7209014</vt:i4>
      </vt:variant>
      <vt:variant>
        <vt:i4>54</vt:i4>
      </vt:variant>
      <vt:variant>
        <vt:i4>0</vt:i4>
      </vt:variant>
      <vt:variant>
        <vt:i4>5</vt:i4>
      </vt:variant>
      <vt:variant>
        <vt:lpwstr>http://www.ted.com/talks/nick_hanauer_beware_fellow_plutocrats_the_pitchforks_are_coming</vt:lpwstr>
      </vt:variant>
      <vt:variant>
        <vt:lpwstr/>
      </vt:variant>
      <vt:variant>
        <vt:i4>7209014</vt:i4>
      </vt:variant>
      <vt:variant>
        <vt:i4>51</vt:i4>
      </vt:variant>
      <vt:variant>
        <vt:i4>0</vt:i4>
      </vt:variant>
      <vt:variant>
        <vt:i4>5</vt:i4>
      </vt:variant>
      <vt:variant>
        <vt:lpwstr>http://www.ted.com/talks/nick_hanauer_beware_fellow_plutocrats_the_pitchforks_are_coming</vt:lpwstr>
      </vt:variant>
      <vt:variant>
        <vt:lpwstr/>
      </vt:variant>
      <vt:variant>
        <vt:i4>2162776</vt:i4>
      </vt:variant>
      <vt:variant>
        <vt:i4>48</vt:i4>
      </vt:variant>
      <vt:variant>
        <vt:i4>0</vt:i4>
      </vt:variant>
      <vt:variant>
        <vt:i4>5</vt:i4>
      </vt:variant>
      <vt:variant>
        <vt:lpwstr>https://www.youtube.com/watch?v=TODV7FW746s</vt:lpwstr>
      </vt:variant>
      <vt:variant>
        <vt:lpwstr/>
      </vt:variant>
      <vt:variant>
        <vt:i4>2162776</vt:i4>
      </vt:variant>
      <vt:variant>
        <vt:i4>45</vt:i4>
      </vt:variant>
      <vt:variant>
        <vt:i4>0</vt:i4>
      </vt:variant>
      <vt:variant>
        <vt:i4>5</vt:i4>
      </vt:variant>
      <vt:variant>
        <vt:lpwstr>https://www.youtube.com/watch?v=TODV7FW746s</vt:lpwstr>
      </vt:variant>
      <vt:variant>
        <vt:lpwstr/>
      </vt:variant>
      <vt:variant>
        <vt:i4>2687000</vt:i4>
      </vt:variant>
      <vt:variant>
        <vt:i4>42</vt:i4>
      </vt:variant>
      <vt:variant>
        <vt:i4>0</vt:i4>
      </vt:variant>
      <vt:variant>
        <vt:i4>5</vt:i4>
      </vt:variant>
      <vt:variant>
        <vt:lpwstr>http://www.karmatube.org/videos.php?id=4369</vt:lpwstr>
      </vt:variant>
      <vt:variant>
        <vt:lpwstr/>
      </vt:variant>
      <vt:variant>
        <vt:i4>2687000</vt:i4>
      </vt:variant>
      <vt:variant>
        <vt:i4>39</vt:i4>
      </vt:variant>
      <vt:variant>
        <vt:i4>0</vt:i4>
      </vt:variant>
      <vt:variant>
        <vt:i4>5</vt:i4>
      </vt:variant>
      <vt:variant>
        <vt:lpwstr>http://www.karmatube.org/videos.php?id=4369</vt:lpwstr>
      </vt:variant>
      <vt:variant>
        <vt:lpwstr/>
      </vt:variant>
      <vt:variant>
        <vt:i4>4849769</vt:i4>
      </vt:variant>
      <vt:variant>
        <vt:i4>36</vt:i4>
      </vt:variant>
      <vt:variant>
        <vt:i4>0</vt:i4>
      </vt:variant>
      <vt:variant>
        <vt:i4>5</vt:i4>
      </vt:variant>
      <vt:variant>
        <vt:lpwstr>http://www.ted.com/talks/aziza_chaouni_how_i_brought_a_river_and_my_city_back_to_life</vt:lpwstr>
      </vt:variant>
      <vt:variant>
        <vt:lpwstr/>
      </vt:variant>
      <vt:variant>
        <vt:i4>4849769</vt:i4>
      </vt:variant>
      <vt:variant>
        <vt:i4>33</vt:i4>
      </vt:variant>
      <vt:variant>
        <vt:i4>0</vt:i4>
      </vt:variant>
      <vt:variant>
        <vt:i4>5</vt:i4>
      </vt:variant>
      <vt:variant>
        <vt:lpwstr>http://www.ted.com/talks/aziza_chaouni_how_i_brought_a_river_and_my_city_back_to_life</vt:lpwstr>
      </vt:variant>
      <vt:variant>
        <vt:lpwstr/>
      </vt:variant>
      <vt:variant>
        <vt:i4>1638424</vt:i4>
      </vt:variant>
      <vt:variant>
        <vt:i4>30</vt:i4>
      </vt:variant>
      <vt:variant>
        <vt:i4>0</vt:i4>
      </vt:variant>
      <vt:variant>
        <vt:i4>5</vt:i4>
      </vt:variant>
      <vt:variant>
        <vt:lpwstr>http://www.tetley.ca/en/video/tetley-renewal-stories</vt:lpwstr>
      </vt:variant>
      <vt:variant>
        <vt:lpwstr/>
      </vt:variant>
      <vt:variant>
        <vt:i4>1638424</vt:i4>
      </vt:variant>
      <vt:variant>
        <vt:i4>27</vt:i4>
      </vt:variant>
      <vt:variant>
        <vt:i4>0</vt:i4>
      </vt:variant>
      <vt:variant>
        <vt:i4>5</vt:i4>
      </vt:variant>
      <vt:variant>
        <vt:lpwstr>http://www.tetley.ca/en/video/tetley-renewal-stories</vt:lpwstr>
      </vt:variant>
      <vt:variant>
        <vt:lpwstr/>
      </vt:variant>
      <vt:variant>
        <vt:i4>2687003</vt:i4>
      </vt:variant>
      <vt:variant>
        <vt:i4>24</vt:i4>
      </vt:variant>
      <vt:variant>
        <vt:i4>0</vt:i4>
      </vt:variant>
      <vt:variant>
        <vt:i4>5</vt:i4>
      </vt:variant>
      <vt:variant>
        <vt:lpwstr>http://www.karmatube.org/videos.php?id=4168</vt:lpwstr>
      </vt:variant>
      <vt:variant>
        <vt:lpwstr/>
      </vt:variant>
      <vt:variant>
        <vt:i4>2687003</vt:i4>
      </vt:variant>
      <vt:variant>
        <vt:i4>21</vt:i4>
      </vt:variant>
      <vt:variant>
        <vt:i4>0</vt:i4>
      </vt:variant>
      <vt:variant>
        <vt:i4>5</vt:i4>
      </vt:variant>
      <vt:variant>
        <vt:lpwstr>http://www.karmatube.org/videos.php?id=4168</vt:lpwstr>
      </vt:variant>
      <vt:variant>
        <vt:lpwstr/>
      </vt:variant>
      <vt:variant>
        <vt:i4>4849769</vt:i4>
      </vt:variant>
      <vt:variant>
        <vt:i4>18</vt:i4>
      </vt:variant>
      <vt:variant>
        <vt:i4>0</vt:i4>
      </vt:variant>
      <vt:variant>
        <vt:i4>5</vt:i4>
      </vt:variant>
      <vt:variant>
        <vt:lpwstr>http://www.ted.com/talks/aziza_chaouni_how_i_brought_a_river_and_my_city_back_to_life</vt:lpwstr>
      </vt:variant>
      <vt:variant>
        <vt:lpwstr/>
      </vt:variant>
      <vt:variant>
        <vt:i4>4849769</vt:i4>
      </vt:variant>
      <vt:variant>
        <vt:i4>15</vt:i4>
      </vt:variant>
      <vt:variant>
        <vt:i4>0</vt:i4>
      </vt:variant>
      <vt:variant>
        <vt:i4>5</vt:i4>
      </vt:variant>
      <vt:variant>
        <vt:lpwstr>http://www.ted.com/talks/aziza_chaouni_how_i_brought_a_river_and_my_city_back_to_life</vt:lpwstr>
      </vt:variant>
      <vt:variant>
        <vt:lpwstr/>
      </vt:variant>
      <vt:variant>
        <vt:i4>2687000</vt:i4>
      </vt:variant>
      <vt:variant>
        <vt:i4>12</vt:i4>
      </vt:variant>
      <vt:variant>
        <vt:i4>0</vt:i4>
      </vt:variant>
      <vt:variant>
        <vt:i4>5</vt:i4>
      </vt:variant>
      <vt:variant>
        <vt:lpwstr>http://www.karmatube.org/videos.php?id=4369</vt:lpwstr>
      </vt:variant>
      <vt:variant>
        <vt:lpwstr/>
      </vt:variant>
      <vt:variant>
        <vt:i4>2687000</vt:i4>
      </vt:variant>
      <vt:variant>
        <vt:i4>9</vt:i4>
      </vt:variant>
      <vt:variant>
        <vt:i4>0</vt:i4>
      </vt:variant>
      <vt:variant>
        <vt:i4>5</vt:i4>
      </vt:variant>
      <vt:variant>
        <vt:lpwstr>http://www.karmatube.org/videos.php?id=4369</vt:lpwstr>
      </vt:variant>
      <vt:variant>
        <vt:lpwstr/>
      </vt:variant>
      <vt:variant>
        <vt:i4>1638424</vt:i4>
      </vt:variant>
      <vt:variant>
        <vt:i4>6</vt:i4>
      </vt:variant>
      <vt:variant>
        <vt:i4>0</vt:i4>
      </vt:variant>
      <vt:variant>
        <vt:i4>5</vt:i4>
      </vt:variant>
      <vt:variant>
        <vt:lpwstr>http://www.tetley.ca/en/video/tetley-renewal-stories</vt:lpwstr>
      </vt:variant>
      <vt:variant>
        <vt:lpwstr/>
      </vt:variant>
      <vt:variant>
        <vt:i4>1638424</vt:i4>
      </vt:variant>
      <vt:variant>
        <vt:i4>3</vt:i4>
      </vt:variant>
      <vt:variant>
        <vt:i4>0</vt:i4>
      </vt:variant>
      <vt:variant>
        <vt:i4>5</vt:i4>
      </vt:variant>
      <vt:variant>
        <vt:lpwstr>http://www.tetley.ca/en/video/tetley-renewal-stories</vt:lpwstr>
      </vt:variant>
      <vt:variant>
        <vt:lpwstr/>
      </vt:variant>
      <vt:variant>
        <vt:i4>3932269</vt:i4>
      </vt:variant>
      <vt:variant>
        <vt:i4>0</vt:i4>
      </vt:variant>
      <vt:variant>
        <vt:i4>0</vt:i4>
      </vt:variant>
      <vt:variant>
        <vt:i4>5</vt:i4>
      </vt:variant>
      <vt:variant>
        <vt:lpwstr>http://befriendinggreen.wordpress.com/2014/02/13/same-dress-different-day/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Gillespie</dc:creator>
  <cp:keywords/>
  <cp:lastModifiedBy>A</cp:lastModifiedBy>
  <cp:revision>3</cp:revision>
  <cp:lastPrinted>2014-09-12T12:26:00Z</cp:lastPrinted>
  <dcterms:created xsi:type="dcterms:W3CDTF">2015-08-31T22:50:00Z</dcterms:created>
  <dcterms:modified xsi:type="dcterms:W3CDTF">2018-09-30T11:16:00Z</dcterms:modified>
</cp:coreProperties>
</file>